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D741D" w14:textId="0A671F44" w:rsidR="00B7403F" w:rsidRPr="002150AA" w:rsidRDefault="00571146" w:rsidP="00B7403F">
      <w:pPr>
        <w:rPr>
          <w:rFonts w:asciiTheme="majorHAnsi" w:hAnsiTheme="majorHAnsi" w:cstheme="majorHAnsi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Załącznik </w:t>
      </w:r>
      <w:r w:rsidRPr="001B0274">
        <w:rPr>
          <w:rFonts w:ascii="Arial" w:hAnsi="Arial" w:cs="Arial"/>
          <w:b/>
          <w:bCs/>
          <w:sz w:val="20"/>
          <w:szCs w:val="20"/>
          <w:u w:val="single"/>
        </w:rPr>
        <w:t xml:space="preserve">nr </w:t>
      </w:r>
      <w:r w:rsidR="00705698" w:rsidRPr="001B0274">
        <w:rPr>
          <w:rFonts w:ascii="Arial" w:hAnsi="Arial" w:cs="Arial"/>
          <w:b/>
          <w:bCs/>
          <w:sz w:val="20"/>
          <w:szCs w:val="20"/>
          <w:u w:val="single"/>
        </w:rPr>
        <w:t>1a</w:t>
      </w:r>
      <w:r w:rsidRPr="001B0274">
        <w:rPr>
          <w:rFonts w:ascii="Arial" w:hAnsi="Arial" w:cs="Arial"/>
          <w:b/>
          <w:bCs/>
          <w:sz w:val="20"/>
          <w:szCs w:val="20"/>
          <w:u w:val="single"/>
        </w:rPr>
        <w:t>-</w:t>
      </w:r>
      <w:r w:rsidR="00705698" w:rsidRPr="001B0274">
        <w:rPr>
          <w:rFonts w:ascii="Arial" w:hAnsi="Arial" w:cs="Arial"/>
          <w:b/>
          <w:bCs/>
          <w:sz w:val="20"/>
          <w:szCs w:val="20"/>
          <w:u w:val="single"/>
        </w:rPr>
        <w:t xml:space="preserve"> do S</w:t>
      </w:r>
      <w:r w:rsidRPr="001B0274">
        <w:rPr>
          <w:rFonts w:ascii="Arial" w:hAnsi="Arial" w:cs="Arial"/>
          <w:b/>
          <w:bCs/>
          <w:sz w:val="20"/>
          <w:szCs w:val="20"/>
          <w:u w:val="single"/>
        </w:rPr>
        <w:t>WZ</w:t>
      </w:r>
      <w:r w:rsidRPr="001B0274">
        <w:rPr>
          <w:rFonts w:ascii="Arial" w:hAnsi="Arial" w:cs="Arial"/>
          <w:b/>
          <w:bCs/>
          <w:sz w:val="20"/>
          <w:szCs w:val="20"/>
        </w:rPr>
        <w:t xml:space="preserve"> – </w:t>
      </w:r>
      <w:bookmarkStart w:id="0" w:name="_Hlk219434213"/>
      <w:r w:rsidR="00D0620D">
        <w:rPr>
          <w:rFonts w:ascii="Arial" w:hAnsi="Arial" w:cs="Arial"/>
          <w:b/>
          <w:bCs/>
          <w:sz w:val="20"/>
          <w:szCs w:val="20"/>
        </w:rPr>
        <w:t xml:space="preserve">postępowanie nr </w:t>
      </w:r>
      <w:r w:rsidR="00B7403F" w:rsidRPr="00D0620D">
        <w:rPr>
          <w:rFonts w:asciiTheme="majorHAnsi" w:hAnsiTheme="majorHAnsi" w:cstheme="majorHAnsi"/>
          <w:b/>
          <w:bCs/>
        </w:rPr>
        <w:t>WCMP.V.383.03.2026</w:t>
      </w:r>
    </w:p>
    <w:bookmarkEnd w:id="0"/>
    <w:p w14:paraId="377E6B65" w14:textId="34BC72D9" w:rsidR="00EB4BC9" w:rsidRPr="001B0274" w:rsidRDefault="00EB4BC9">
      <w:pPr>
        <w:pStyle w:val="Standard"/>
        <w:spacing w:after="0"/>
        <w:ind w:left="960" w:hanging="960"/>
        <w:jc w:val="both"/>
        <w:rPr>
          <w:rFonts w:ascii="Arial" w:hAnsi="Arial" w:cs="Arial"/>
          <w:b/>
          <w:bCs/>
          <w:sz w:val="20"/>
          <w:szCs w:val="20"/>
        </w:rPr>
      </w:pPr>
    </w:p>
    <w:p w14:paraId="377E6B66" w14:textId="77777777" w:rsidR="0066065A" w:rsidRDefault="0066065A" w:rsidP="0066065A">
      <w:pPr>
        <w:pStyle w:val="Standard"/>
        <w:spacing w:after="0"/>
        <w:ind w:left="960" w:hanging="960"/>
        <w:jc w:val="both"/>
      </w:pPr>
      <w:r>
        <w:rPr>
          <w:rFonts w:ascii="Arial" w:hAnsi="Arial" w:cs="Arial"/>
          <w:b/>
          <w:sz w:val="20"/>
          <w:szCs w:val="20"/>
        </w:rPr>
        <w:t>Opis przedmiotu zamówienia - Zamówienie częściowe nr 1</w:t>
      </w:r>
    </w:p>
    <w:p w14:paraId="377E6B67" w14:textId="77777777" w:rsidR="0066065A" w:rsidRDefault="0066065A">
      <w:pPr>
        <w:pStyle w:val="Standard"/>
        <w:spacing w:after="0"/>
        <w:ind w:left="960" w:hanging="960"/>
        <w:jc w:val="both"/>
      </w:pPr>
    </w:p>
    <w:tbl>
      <w:tblPr>
        <w:tblW w:w="9073" w:type="dxa"/>
        <w:tblInd w:w="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3"/>
      </w:tblGrid>
      <w:tr w:rsidR="00CD6171" w:rsidRPr="00CD6171" w14:paraId="377E6B69" w14:textId="77777777" w:rsidTr="00714F6F">
        <w:trPr>
          <w:trHeight w:val="127"/>
        </w:trPr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E6B68" w14:textId="77777777" w:rsidR="00CD6171" w:rsidRPr="00CD6171" w:rsidRDefault="00CD6171" w:rsidP="00CD6171">
            <w:pPr>
              <w:ind w:left="720"/>
              <w:rPr>
                <w:rFonts w:ascii="Times New Roman" w:hAnsi="Times New Roman" w:cs="Times New Roman"/>
                <w:b/>
              </w:rPr>
            </w:pPr>
            <w:r w:rsidRPr="00CD6171">
              <w:rPr>
                <w:rFonts w:ascii="Times New Roman" w:hAnsi="Times New Roman" w:cs="Times New Roman"/>
                <w:b/>
              </w:rPr>
              <w:t>Opis przedmiotu zamówienia.</w:t>
            </w:r>
          </w:p>
        </w:tc>
      </w:tr>
      <w:tr w:rsidR="00CD6171" w:rsidRPr="00CD6171" w14:paraId="377E6B6C" w14:textId="77777777" w:rsidTr="00714F6F">
        <w:trPr>
          <w:trHeight w:val="1395"/>
        </w:trPr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E6B6A" w14:textId="77777777" w:rsidR="00CD6171" w:rsidRPr="00CD6171" w:rsidRDefault="00CD6171" w:rsidP="00CD6171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D617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</w:t>
            </w:r>
          </w:p>
          <w:p w14:paraId="377E6B6B" w14:textId="77777777" w:rsidR="00CD6171" w:rsidRPr="00CD6171" w:rsidRDefault="00CD6171" w:rsidP="00CD6171">
            <w:pPr>
              <w:widowControl/>
              <w:spacing w:after="200" w:line="276" w:lineRule="auto"/>
              <w:jc w:val="center"/>
              <w:rPr>
                <w:rFonts w:cs="Times New Roman"/>
              </w:rPr>
            </w:pPr>
            <w:r w:rsidRPr="00CD6171">
              <w:rPr>
                <w:rFonts w:cs="Times New Roman"/>
                <w:b/>
                <w:sz w:val="24"/>
                <w:szCs w:val="24"/>
              </w:rPr>
              <w:t xml:space="preserve">Świadczenie kompleksowej usługi sprzątania i utrzymania czystości pomieszczeń </w:t>
            </w:r>
            <w:r w:rsidRPr="00CD6171">
              <w:rPr>
                <w:rFonts w:cs="Times New Roman"/>
                <w:b/>
                <w:sz w:val="24"/>
                <w:szCs w:val="24"/>
              </w:rPr>
              <w:br/>
              <w:t xml:space="preserve">w budynku Wielkopolskiego Centrum Medycyny Pracy w Poznaniu </w:t>
            </w:r>
            <w:r w:rsidRPr="00CD6171">
              <w:rPr>
                <w:rFonts w:cs="Times New Roman"/>
                <w:b/>
                <w:sz w:val="24"/>
                <w:szCs w:val="24"/>
              </w:rPr>
              <w:br/>
              <w:t>ul. Poznańska 55A, 60-852 Poznań.</w:t>
            </w:r>
          </w:p>
        </w:tc>
      </w:tr>
    </w:tbl>
    <w:p w14:paraId="377E6B6D" w14:textId="77777777" w:rsidR="00CD6171" w:rsidRPr="00CD6171" w:rsidRDefault="00CD6171" w:rsidP="00CD6171">
      <w:pPr>
        <w:widowControl/>
        <w:spacing w:line="276" w:lineRule="auto"/>
        <w:jc w:val="both"/>
        <w:rPr>
          <w:rFonts w:cs="Times New Roman"/>
          <w:b/>
        </w:rPr>
      </w:pPr>
    </w:p>
    <w:p w14:paraId="377E6B6E" w14:textId="77777777" w:rsidR="00CD6171" w:rsidRPr="00CD6171" w:rsidRDefault="00CD6171" w:rsidP="00CD6171">
      <w:pPr>
        <w:widowControl/>
        <w:spacing w:line="276" w:lineRule="auto"/>
        <w:jc w:val="both"/>
        <w:rPr>
          <w:rFonts w:cs="Times New Roman"/>
        </w:rPr>
      </w:pPr>
      <w:r w:rsidRPr="00CD6171">
        <w:rPr>
          <w:rFonts w:cs="Times New Roman"/>
          <w:b/>
        </w:rPr>
        <w:t>Szczegółowy opis przedmiotu zamówienia:</w:t>
      </w:r>
    </w:p>
    <w:p w14:paraId="377E6B6F" w14:textId="77777777" w:rsidR="00CD6171" w:rsidRPr="00CD6171" w:rsidRDefault="00CD6171" w:rsidP="00CD6171">
      <w:pPr>
        <w:widowControl/>
        <w:numPr>
          <w:ilvl w:val="0"/>
          <w:numId w:val="29"/>
        </w:numPr>
        <w:ind w:left="426" w:hanging="284"/>
        <w:jc w:val="both"/>
        <w:rPr>
          <w:rFonts w:cs="Times New Roman"/>
        </w:rPr>
      </w:pPr>
      <w:bookmarkStart w:id="1" w:name="_Hlk219477438"/>
      <w:r w:rsidRPr="00CD6171">
        <w:rPr>
          <w:rFonts w:cs="Times New Roman"/>
        </w:rPr>
        <w:t>Przedmiotem zamówienia jest:</w:t>
      </w:r>
    </w:p>
    <w:p w14:paraId="377E6B70" w14:textId="77777777" w:rsidR="00CD6171" w:rsidRDefault="00CD6171" w:rsidP="00CD6171">
      <w:pPr>
        <w:widowControl/>
        <w:numPr>
          <w:ilvl w:val="0"/>
          <w:numId w:val="30"/>
        </w:numPr>
        <w:spacing w:line="276" w:lineRule="auto"/>
        <w:jc w:val="both"/>
        <w:rPr>
          <w:rFonts w:cs="Times New Roman"/>
        </w:rPr>
      </w:pPr>
      <w:r w:rsidRPr="00CD6171">
        <w:rPr>
          <w:rFonts w:cs="Times New Roman"/>
        </w:rPr>
        <w:t xml:space="preserve">świadczenie kompleksowej usługi sprzątania i utrzymania czystości pomieszczeń </w:t>
      </w:r>
      <w:r w:rsidRPr="00CD6171">
        <w:rPr>
          <w:rFonts w:cs="Times New Roman"/>
        </w:rPr>
        <w:br/>
        <w:t>w Wielkopolskim Centrum Medycyny Pracy ul. Poznańska 55A , 60-852  Poznań o łącznej powierzchni ok. 1500</w:t>
      </w:r>
      <w:r w:rsidRPr="00CD6171">
        <w:rPr>
          <w:rFonts w:cs="Times New Roman"/>
          <w:vertAlign w:val="superscript"/>
        </w:rPr>
        <w:t>2</w:t>
      </w:r>
      <w:r w:rsidRPr="00CD6171">
        <w:rPr>
          <w:rFonts w:cs="Times New Roman"/>
        </w:rPr>
        <w:t xml:space="preserve"> usytuowanych na parterze, I, II,III,IV i V piętrze,</w:t>
      </w:r>
    </w:p>
    <w:p w14:paraId="377E6B71" w14:textId="77777777" w:rsidR="00D94735" w:rsidRPr="00691894" w:rsidRDefault="00CD6171" w:rsidP="00691894">
      <w:pPr>
        <w:widowControl/>
        <w:numPr>
          <w:ilvl w:val="0"/>
          <w:numId w:val="30"/>
        </w:numPr>
        <w:spacing w:line="276" w:lineRule="auto"/>
        <w:jc w:val="both"/>
        <w:rPr>
          <w:rFonts w:cs="Times New Roman"/>
        </w:rPr>
      </w:pPr>
      <w:r w:rsidRPr="00691894">
        <w:rPr>
          <w:rFonts w:cs="Times New Roman"/>
        </w:rPr>
        <w:t>zastępstwo w czasie nieobecności pracownika gospodarczego WCMP (urlop,</w:t>
      </w:r>
      <w:r w:rsidR="00D94735" w:rsidRPr="00691894">
        <w:rPr>
          <w:rFonts w:cs="Times New Roman"/>
        </w:rPr>
        <w:t xml:space="preserve"> zwolnienie lekarskie i inne)  </w:t>
      </w:r>
      <w:r w:rsidRPr="00691894">
        <w:rPr>
          <w:rFonts w:cs="Times New Roman"/>
        </w:rPr>
        <w:t>w wymiarze</w:t>
      </w:r>
      <w:r w:rsidR="00D94735" w:rsidRPr="00691894">
        <w:rPr>
          <w:rFonts w:cs="Times New Roman"/>
        </w:rPr>
        <w:t xml:space="preserve"> do</w:t>
      </w:r>
      <w:r w:rsidRPr="00691894">
        <w:rPr>
          <w:rFonts w:cs="Times New Roman"/>
        </w:rPr>
        <w:t xml:space="preserve"> 2 godzin dziennie</w:t>
      </w:r>
      <w:r w:rsidR="00D94735" w:rsidRPr="00691894">
        <w:rPr>
          <w:rFonts w:cs="Times New Roman"/>
        </w:rPr>
        <w:t xml:space="preserve">: </w:t>
      </w:r>
    </w:p>
    <w:p w14:paraId="377E6B72" w14:textId="77777777" w:rsidR="00D94735" w:rsidRDefault="00D94735" w:rsidP="00D94735">
      <w:pPr>
        <w:widowControl/>
        <w:spacing w:line="276" w:lineRule="auto"/>
        <w:ind w:left="1320"/>
        <w:jc w:val="both"/>
        <w:rPr>
          <w:rFonts w:cs="Times New Roman"/>
        </w:rPr>
      </w:pPr>
      <w:r w:rsidRPr="00D94735">
        <w:rPr>
          <w:rFonts w:cs="Times New Roman"/>
        </w:rPr>
        <w:t xml:space="preserve">– uzupełnianie </w:t>
      </w:r>
      <w:r w:rsidR="003908FA">
        <w:rPr>
          <w:rFonts w:cs="Times New Roman"/>
        </w:rPr>
        <w:t>pojemników z wodą (o pojemności 18,9 L)</w:t>
      </w:r>
      <w:r w:rsidRPr="00D94735">
        <w:rPr>
          <w:rFonts w:cs="Times New Roman"/>
        </w:rPr>
        <w:t xml:space="preserve"> w dystrybutorach</w:t>
      </w:r>
      <w:r w:rsidR="003908FA">
        <w:rPr>
          <w:rFonts w:cs="Times New Roman"/>
        </w:rPr>
        <w:t>,</w:t>
      </w:r>
      <w:r w:rsidR="00CD6171" w:rsidRPr="00D94735">
        <w:rPr>
          <w:rFonts w:cs="Times New Roman"/>
        </w:rPr>
        <w:t xml:space="preserve"> </w:t>
      </w:r>
    </w:p>
    <w:p w14:paraId="377E6B73" w14:textId="77777777" w:rsidR="00CD6171" w:rsidRPr="001B0274" w:rsidRDefault="003908FA" w:rsidP="003908FA">
      <w:pPr>
        <w:widowControl/>
        <w:spacing w:line="276" w:lineRule="auto"/>
        <w:ind w:left="132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CD6171" w:rsidRPr="001B0274">
        <w:rPr>
          <w:rFonts w:cs="Times New Roman"/>
        </w:rPr>
        <w:t>utrzymanie</w:t>
      </w:r>
      <w:r w:rsidR="00C1360E">
        <w:rPr>
          <w:rFonts w:cs="Times New Roman"/>
        </w:rPr>
        <w:t xml:space="preserve"> czystości  terenu zewnętrznego - </w:t>
      </w:r>
      <w:r w:rsidR="00CD6171" w:rsidRPr="001B0274">
        <w:rPr>
          <w:rFonts w:cs="Times New Roman"/>
        </w:rPr>
        <w:t xml:space="preserve"> wzdłuż chodnika budynku od </w:t>
      </w:r>
      <w:r>
        <w:rPr>
          <w:rFonts w:cs="Times New Roman"/>
        </w:rPr>
        <w:t>ulicy</w:t>
      </w:r>
      <w:r w:rsidR="00CD6171" w:rsidRPr="001B0274">
        <w:rPr>
          <w:rFonts w:cs="Times New Roman"/>
        </w:rPr>
        <w:t xml:space="preserve"> Poznańskiej 55A  - ok. 60 m</w:t>
      </w:r>
      <w:r w:rsidR="00CD6171" w:rsidRPr="001B0274">
        <w:rPr>
          <w:rFonts w:cs="Times New Roman"/>
          <w:vertAlign w:val="superscript"/>
        </w:rPr>
        <w:t>2</w:t>
      </w:r>
      <w:r w:rsidR="00CD6171" w:rsidRPr="001B0274">
        <w:rPr>
          <w:rFonts w:cs="Times New Roman"/>
        </w:rPr>
        <w:t>;</w:t>
      </w:r>
    </w:p>
    <w:p w14:paraId="377E6B74" w14:textId="77777777" w:rsidR="00CD6171" w:rsidRPr="001B0274" w:rsidRDefault="00CD6171" w:rsidP="00023BFE">
      <w:pPr>
        <w:widowControl/>
        <w:spacing w:line="276" w:lineRule="auto"/>
        <w:ind w:left="1320"/>
        <w:jc w:val="both"/>
        <w:rPr>
          <w:rFonts w:cs="Times New Roman"/>
          <w:b/>
          <w:u w:val="single"/>
        </w:rPr>
      </w:pPr>
      <w:r w:rsidRPr="001B0274">
        <w:rPr>
          <w:rFonts w:cs="Times New Roman"/>
        </w:rPr>
        <w:t xml:space="preserve">sprzątanie chodnika, odśnieżanie, usuwanie gołoledzi poprzez posypywanie piaskiem/solą wzdłuż posesji </w:t>
      </w:r>
      <w:r w:rsidRPr="001B0274">
        <w:rPr>
          <w:rFonts w:cs="Times New Roman"/>
          <w:u w:val="single"/>
        </w:rPr>
        <w:t>wyłącznie podczas zastępstwa za pracownika WCMP</w:t>
      </w:r>
      <w:r w:rsidRPr="001B0274">
        <w:rPr>
          <w:rFonts w:cs="Times New Roman"/>
        </w:rPr>
        <w:t xml:space="preserve"> </w:t>
      </w:r>
      <w:r w:rsidRPr="001B0274">
        <w:rPr>
          <w:rFonts w:cs="Times New Roman"/>
        </w:rPr>
        <w:br/>
      </w:r>
      <w:r w:rsidRPr="001B0274">
        <w:rPr>
          <w:rFonts w:cs="Times New Roman"/>
          <w:b/>
          <w:u w:val="single"/>
        </w:rPr>
        <w:t>oraz w soboty, niedziele i święta tylko i wyłącznie w przypadku znacznych opadów śniegu oraz gołoledzi  (powtarzając czynność w razie potrzeby).</w:t>
      </w:r>
    </w:p>
    <w:p w14:paraId="377E6B75" w14:textId="77777777" w:rsidR="00CD6171" w:rsidRPr="001B0274" w:rsidRDefault="00CD6171" w:rsidP="001B0274">
      <w:pPr>
        <w:widowControl/>
        <w:spacing w:line="276" w:lineRule="auto"/>
        <w:ind w:left="1320"/>
        <w:jc w:val="both"/>
        <w:rPr>
          <w:rFonts w:cs="Times New Roman"/>
        </w:rPr>
      </w:pPr>
      <w:r w:rsidRPr="001B0274">
        <w:rPr>
          <w:rFonts w:cs="Times New Roman"/>
          <w:b/>
          <w:u w:val="single"/>
        </w:rPr>
        <w:t>Wówczas Wykonawca we własnym zakresie zobowiązany jest zapewnić sprzęt oraz piasek/sól</w:t>
      </w:r>
      <w:r w:rsidRPr="001B0274">
        <w:rPr>
          <w:rFonts w:cs="Times New Roman"/>
          <w:i/>
          <w:u w:val="single"/>
        </w:rPr>
        <w:t>,</w:t>
      </w:r>
    </w:p>
    <w:p w14:paraId="377E6B76" w14:textId="46C8C2BB" w:rsidR="00CD6171" w:rsidRPr="007A34B2" w:rsidRDefault="00CD6171" w:rsidP="00CD6171">
      <w:pPr>
        <w:widowControl/>
        <w:numPr>
          <w:ilvl w:val="0"/>
          <w:numId w:val="26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 xml:space="preserve">mycie okien w budynku WCMP w Poznaniu </w:t>
      </w:r>
      <w:r w:rsidRPr="007A34B2">
        <w:rPr>
          <w:rFonts w:cs="Times New Roman"/>
        </w:rPr>
        <w:t>(</w:t>
      </w:r>
      <w:r w:rsidR="0045402A" w:rsidRPr="007A34B2">
        <w:rPr>
          <w:rFonts w:cs="Times New Roman"/>
        </w:rPr>
        <w:t xml:space="preserve">min. </w:t>
      </w:r>
      <w:r w:rsidRPr="007A34B2">
        <w:rPr>
          <w:rFonts w:cs="Times New Roman"/>
        </w:rPr>
        <w:t>1 raz w roku</w:t>
      </w:r>
      <w:r w:rsidR="0045402A" w:rsidRPr="007A34B2">
        <w:rPr>
          <w:rFonts w:cs="Times New Roman"/>
        </w:rPr>
        <w:t>,</w:t>
      </w:r>
      <w:r w:rsidRPr="007A34B2">
        <w:rPr>
          <w:rFonts w:cs="Times New Roman"/>
        </w:rPr>
        <w:t xml:space="preserve"> 3x w trakcie trwania umowy) – łączna ilość okien to 214 sztuk, usługa ta obejmuje:</w:t>
      </w:r>
    </w:p>
    <w:p w14:paraId="377E6B77" w14:textId="039382C8" w:rsidR="00CD6171" w:rsidRPr="00CD6171" w:rsidRDefault="00CD6171" w:rsidP="00CD6171">
      <w:pPr>
        <w:widowControl/>
        <w:spacing w:line="276" w:lineRule="auto"/>
        <w:ind w:firstLine="1276"/>
        <w:jc w:val="both"/>
        <w:rPr>
          <w:rFonts w:cs="Times New Roman"/>
        </w:rPr>
      </w:pPr>
      <w:r w:rsidRPr="007A34B2">
        <w:rPr>
          <w:rFonts w:cs="Times New Roman"/>
        </w:rPr>
        <w:t>-  obustronne mycie ram okiennych i okuć,</w:t>
      </w:r>
      <w:r w:rsidR="00956754" w:rsidRPr="007A34B2">
        <w:rPr>
          <w:rFonts w:cs="Times New Roman"/>
        </w:rPr>
        <w:t xml:space="preserve"> w tym krat przy oknach (jeśli występują)</w:t>
      </w:r>
    </w:p>
    <w:p w14:paraId="377E6B78" w14:textId="77777777" w:rsidR="00CD6171" w:rsidRPr="00CD6171" w:rsidRDefault="00CD6171" w:rsidP="007865EE">
      <w:pPr>
        <w:widowControl/>
        <w:spacing w:line="276" w:lineRule="auto"/>
        <w:ind w:left="1418" w:hanging="142"/>
        <w:jc w:val="both"/>
        <w:rPr>
          <w:rFonts w:cs="Times New Roman"/>
        </w:rPr>
      </w:pPr>
      <w:r w:rsidRPr="00CD6171">
        <w:rPr>
          <w:rFonts w:cs="Times New Roman"/>
        </w:rPr>
        <w:t>- mycie powierzchni szklanych wewnętrznych i zewnętrznych</w:t>
      </w:r>
      <w:r w:rsidR="007865EE">
        <w:rPr>
          <w:rFonts w:cs="Times New Roman"/>
        </w:rPr>
        <w:t xml:space="preserve"> (</w:t>
      </w:r>
      <w:r w:rsidR="003908FA">
        <w:rPr>
          <w:rFonts w:cs="Times New Roman"/>
        </w:rPr>
        <w:t xml:space="preserve">w tym </w:t>
      </w:r>
      <w:r w:rsidR="007865EE">
        <w:rPr>
          <w:rFonts w:cs="Times New Roman"/>
        </w:rPr>
        <w:t>mycie drzwi oraz  zadaszenia nad wejściem do budynku)</w:t>
      </w:r>
      <w:r w:rsidRPr="00CD6171">
        <w:rPr>
          <w:rFonts w:cs="Times New Roman"/>
        </w:rPr>
        <w:t>,</w:t>
      </w:r>
    </w:p>
    <w:p w14:paraId="6B809C7F" w14:textId="6078372A" w:rsidR="00691894" w:rsidRPr="00CD6171" w:rsidRDefault="00CD6171" w:rsidP="00691894">
      <w:pPr>
        <w:widowControl/>
        <w:spacing w:line="276" w:lineRule="auto"/>
        <w:ind w:left="1276"/>
        <w:jc w:val="both"/>
        <w:rPr>
          <w:rFonts w:cs="Times New Roman"/>
        </w:rPr>
      </w:pPr>
      <w:r w:rsidRPr="00CD6171">
        <w:rPr>
          <w:rFonts w:cs="Times New Roman"/>
        </w:rPr>
        <w:t>- mycie parapetów okiennych wewnętrznych i zewnętrznych przy użyciu środków myjących Wykonawcy, niezawierających subs</w:t>
      </w:r>
      <w:r w:rsidR="003908FA">
        <w:rPr>
          <w:rFonts w:cs="Times New Roman"/>
        </w:rPr>
        <w:t xml:space="preserve">tancji mogących doprowadzić  do </w:t>
      </w:r>
      <w:r w:rsidRPr="00CD6171">
        <w:rPr>
          <w:rFonts w:cs="Times New Roman"/>
        </w:rPr>
        <w:t>zarysowań, przebarwień lub uszkodzeń ram okiennych, powierzchni szklanych, parapetów i okuć, odpowiednich do mytych powierzchni i dopuszczonych do obrotu oraz własnego sprzętu,</w:t>
      </w:r>
    </w:p>
    <w:p w14:paraId="377E6B7A" w14:textId="77777777" w:rsidR="00CD6171" w:rsidRPr="00691894" w:rsidRDefault="00CD6171" w:rsidP="001B0274">
      <w:pPr>
        <w:widowControl/>
        <w:numPr>
          <w:ilvl w:val="0"/>
          <w:numId w:val="26"/>
        </w:numPr>
        <w:spacing w:line="276" w:lineRule="auto"/>
        <w:jc w:val="both"/>
        <w:rPr>
          <w:rFonts w:cs="Times New Roman"/>
        </w:rPr>
      </w:pPr>
      <w:r w:rsidRPr="001B0274">
        <w:rPr>
          <w:rFonts w:cs="Calibri"/>
        </w:rPr>
        <w:t>zapewnienie oraz utrzymanie w czystości maty ochronnej służącej do wycierania obuwia  (1 szt. na parterze budynku)</w:t>
      </w:r>
      <w:r w:rsidR="003908FA">
        <w:rPr>
          <w:rFonts w:cs="Calibri"/>
        </w:rPr>
        <w:t>,</w:t>
      </w:r>
    </w:p>
    <w:p w14:paraId="377E6B7B" w14:textId="77777777" w:rsidR="00CD6171" w:rsidRPr="00691894" w:rsidRDefault="00CD6171" w:rsidP="00691894">
      <w:pPr>
        <w:widowControl/>
        <w:numPr>
          <w:ilvl w:val="0"/>
          <w:numId w:val="26"/>
        </w:numPr>
        <w:spacing w:line="276" w:lineRule="auto"/>
        <w:jc w:val="both"/>
        <w:rPr>
          <w:rFonts w:cs="Times New Roman"/>
        </w:rPr>
      </w:pPr>
      <w:r w:rsidRPr="001B0274">
        <w:t>maszynowe czyszczenie podłóg wraz z polimeryzacją 1 x w roku.</w:t>
      </w:r>
    </w:p>
    <w:p w14:paraId="377E6B7C" w14:textId="77777777" w:rsidR="00CD6171" w:rsidRDefault="00CD6171" w:rsidP="00CD6171">
      <w:pPr>
        <w:widowControl/>
        <w:spacing w:line="276" w:lineRule="auto"/>
        <w:ind w:left="1276" w:hanging="283"/>
        <w:jc w:val="both"/>
        <w:rPr>
          <w:rFonts w:cs="Times New Roman"/>
        </w:rPr>
      </w:pPr>
    </w:p>
    <w:p w14:paraId="0A8A1529" w14:textId="105D6DC5" w:rsidR="0045402A" w:rsidRPr="007A34B2" w:rsidRDefault="0045402A" w:rsidP="007A34B2">
      <w:pPr>
        <w:suppressAutoHyphens w:val="0"/>
        <w:autoSpaceDN/>
        <w:ind w:left="1068"/>
        <w:contextualSpacing/>
        <w:jc w:val="both"/>
        <w:textAlignment w:val="auto"/>
        <w:rPr>
          <w:rFonts w:ascii="Arial" w:hAnsi="Arial" w:cs="Arial"/>
          <w:color w:val="FF0000"/>
          <w:sz w:val="20"/>
          <w:szCs w:val="20"/>
        </w:rPr>
      </w:pPr>
      <w:r w:rsidRPr="007A34B2">
        <w:rPr>
          <w:rFonts w:ascii="Arial" w:hAnsi="Arial" w:cs="Arial"/>
          <w:color w:val="FF0000"/>
          <w:sz w:val="20"/>
          <w:szCs w:val="20"/>
        </w:rPr>
        <w:t xml:space="preserve">UWAGA, w przypadku konieczności odśnieżenia posesji oraz usunięcia gołoledzi  – </w:t>
      </w:r>
      <w:r w:rsidR="007A34B2">
        <w:rPr>
          <w:rFonts w:ascii="Arial" w:hAnsi="Arial" w:cs="Arial"/>
          <w:color w:val="FF0000"/>
          <w:sz w:val="20"/>
          <w:szCs w:val="20"/>
        </w:rPr>
        <w:br/>
      </w:r>
      <w:r w:rsidRPr="007A34B2">
        <w:rPr>
          <w:rFonts w:ascii="Arial" w:hAnsi="Arial" w:cs="Arial"/>
          <w:color w:val="FF0000"/>
          <w:sz w:val="20"/>
          <w:szCs w:val="20"/>
        </w:rPr>
        <w:t>Wykonawca zobowiązany jest podjąć stosowne działania przed godzinami urzędowania placówki Zamawiającego – tj. przed godz. 7.00, aby zapewnić bezpieczne warunki przemieszczania się na terenie placówki od pierwszej godziny urzędowania;</w:t>
      </w:r>
    </w:p>
    <w:bookmarkEnd w:id="1"/>
    <w:p w14:paraId="2202AAAE" w14:textId="77777777" w:rsidR="00C943A8" w:rsidRPr="001B0274" w:rsidRDefault="00C943A8" w:rsidP="00CD6171">
      <w:pPr>
        <w:widowControl/>
        <w:spacing w:line="276" w:lineRule="auto"/>
        <w:ind w:left="1276" w:hanging="283"/>
        <w:jc w:val="both"/>
        <w:rPr>
          <w:rFonts w:cs="Times New Roman"/>
        </w:rPr>
      </w:pPr>
    </w:p>
    <w:p w14:paraId="377E6B7D" w14:textId="77777777" w:rsidR="00CD6171" w:rsidRPr="001B0274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lastRenderedPageBreak/>
        <w:t xml:space="preserve">Wykonawca zobowiązuje się do sprzątania chodnika, odśnieżania, usuwania gołoledzi poprzez posypywanie piaskiem/solą wzdłuż posesji </w:t>
      </w:r>
      <w:r w:rsidRPr="001B0274">
        <w:rPr>
          <w:rFonts w:cs="Times New Roman"/>
          <w:u w:val="single"/>
        </w:rPr>
        <w:t xml:space="preserve">wyłącznie podczas zastępstwa za pracownika gospodarczego WCMP po uprzednim poinformowaniu przez Zamawiającego (dotyczy dni: </w:t>
      </w:r>
      <w:r w:rsidRPr="001B0274">
        <w:rPr>
          <w:rFonts w:cs="Times New Roman"/>
          <w:u w:val="single"/>
        </w:rPr>
        <w:br/>
        <w:t>od poniedziałku do piątku)</w:t>
      </w:r>
      <w:r w:rsidRPr="001B0274">
        <w:rPr>
          <w:rFonts w:cs="Times New Roman"/>
        </w:rPr>
        <w:t>.</w:t>
      </w:r>
    </w:p>
    <w:p w14:paraId="377E6B7E" w14:textId="77777777" w:rsidR="00CD6171" w:rsidRPr="003908FA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>W przypadku wystąpienia znacznych opadów śniegu i gołoledzi - Wykonawca zobowiązuje się we własnym zakresie do podjęcia działań mających na celu zapewnienie czystości wokół terenu zewnętrznego: odśnieżania, usuwania gołoledzi poprzez posypywanie piaskiem/solą wzdłuż posesji (dotyczy dni: sobota, niedziela oraz święta).</w:t>
      </w:r>
    </w:p>
    <w:p w14:paraId="377E6B7F" w14:textId="77777777" w:rsidR="00CD6171" w:rsidRPr="000A3CDE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 xml:space="preserve">Sprzątanie pomieszczeń powinno odbywać się </w:t>
      </w:r>
      <w:r w:rsidR="00155F84" w:rsidRPr="000A3CDE">
        <w:rPr>
          <w:rFonts w:cs="Times New Roman"/>
        </w:rPr>
        <w:t>w godzinach pracy Centrum</w:t>
      </w:r>
      <w:r w:rsidR="00C1360E">
        <w:rPr>
          <w:rFonts w:cs="Times New Roman"/>
        </w:rPr>
        <w:t>,</w:t>
      </w:r>
      <w:r w:rsidRPr="000A3CDE">
        <w:rPr>
          <w:rFonts w:cs="Times New Roman"/>
        </w:rPr>
        <w:t xml:space="preserve"> </w:t>
      </w:r>
      <w:r w:rsidR="00155F84" w:rsidRPr="000A3CDE">
        <w:rPr>
          <w:rFonts w:cs="Times New Roman"/>
        </w:rPr>
        <w:t xml:space="preserve"> </w:t>
      </w:r>
      <w:r w:rsidR="00EB12AE" w:rsidRPr="000A3CDE">
        <w:rPr>
          <w:rFonts w:cs="Times New Roman"/>
        </w:rPr>
        <w:t>od</w:t>
      </w:r>
      <w:r w:rsidR="00155F84" w:rsidRPr="000A3CDE">
        <w:rPr>
          <w:rFonts w:cs="Times New Roman"/>
        </w:rPr>
        <w:t xml:space="preserve"> </w:t>
      </w:r>
      <w:r w:rsidRPr="000A3CDE">
        <w:rPr>
          <w:rFonts w:cs="Times New Roman"/>
        </w:rPr>
        <w:t>13.30</w:t>
      </w:r>
      <w:r w:rsidR="00155F84" w:rsidRPr="000A3CDE">
        <w:rPr>
          <w:rFonts w:cs="Times New Roman"/>
        </w:rPr>
        <w:t xml:space="preserve"> do </w:t>
      </w:r>
      <w:r w:rsidRPr="000A3CDE">
        <w:rPr>
          <w:rFonts w:cs="Times New Roman"/>
        </w:rPr>
        <w:t>17.30</w:t>
      </w:r>
      <w:r w:rsidR="00155F84" w:rsidRPr="000A3CDE">
        <w:rPr>
          <w:rFonts w:cs="Times New Roman"/>
        </w:rPr>
        <w:t xml:space="preserve">, </w:t>
      </w:r>
      <w:r w:rsidRPr="000A3CDE">
        <w:rPr>
          <w:rFonts w:cs="Times New Roman"/>
        </w:rPr>
        <w:t>we wszystkie dni robocze.</w:t>
      </w:r>
    </w:p>
    <w:p w14:paraId="377E6B80" w14:textId="77777777" w:rsidR="00CD6171" w:rsidRPr="001B0274" w:rsidRDefault="00CD6171" w:rsidP="00CD6171">
      <w:pPr>
        <w:widowControl/>
        <w:spacing w:line="276" w:lineRule="auto"/>
        <w:ind w:left="720"/>
        <w:jc w:val="both"/>
        <w:rPr>
          <w:rFonts w:cs="Times New Roman"/>
        </w:rPr>
      </w:pPr>
      <w:r w:rsidRPr="001B0274">
        <w:rPr>
          <w:rFonts w:cs="Times New Roman"/>
        </w:rPr>
        <w:t xml:space="preserve">Pomieszczenie kasy, archiwum, rejestracji oraz serwerowni powinno być sprzątane </w:t>
      </w:r>
      <w:r w:rsidRPr="001B0274">
        <w:rPr>
          <w:rFonts w:cs="Times New Roman"/>
        </w:rPr>
        <w:br/>
        <w:t>w obecności personelu WCMP – do godz. 14:35.</w:t>
      </w:r>
    </w:p>
    <w:p w14:paraId="377E6B81" w14:textId="77777777" w:rsidR="00CD6171" w:rsidRPr="001B0274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>Wykonawca będzie świadczył usługi przy zastosowaniu własnego sprzętu oraz własnych środków czystości i dezynfekcyjnych spełniających normy sanitarno-epidemiologiczne.</w:t>
      </w:r>
    </w:p>
    <w:p w14:paraId="377E6B82" w14:textId="77777777" w:rsidR="00CD6171" w:rsidRPr="001B0274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>Wykonawca zapewni pakiet higieniczny (składane ręczniki papierowe koloru białego, papier toaletowy koloru białego średnicy 19 cm oraz mydło w płynie) i na bieżąco będzie go uzupełniał w gabinetach lekarskich i toaletach.</w:t>
      </w:r>
    </w:p>
    <w:p w14:paraId="377E6B83" w14:textId="77777777" w:rsidR="00CD6171" w:rsidRPr="001B0274" w:rsidRDefault="00CD6171" w:rsidP="001B0274">
      <w:pPr>
        <w:widowControl/>
        <w:spacing w:line="276" w:lineRule="auto"/>
        <w:ind w:left="709"/>
        <w:jc w:val="both"/>
        <w:rPr>
          <w:rFonts w:cs="Times New Roman"/>
        </w:rPr>
      </w:pPr>
      <w:r w:rsidRPr="001B0274">
        <w:rPr>
          <w:rFonts w:cs="Times New Roman"/>
        </w:rPr>
        <w:t>Poj</w:t>
      </w:r>
      <w:r w:rsidR="00BD7FFD">
        <w:rPr>
          <w:rFonts w:cs="Times New Roman"/>
        </w:rPr>
        <w:t>emniki na ręczniki składane – 62</w:t>
      </w:r>
      <w:r w:rsidRPr="001B0274">
        <w:rPr>
          <w:rFonts w:cs="Times New Roman"/>
        </w:rPr>
        <w:t xml:space="preserve"> szt.</w:t>
      </w:r>
    </w:p>
    <w:p w14:paraId="377E6B84" w14:textId="77777777" w:rsidR="00CD6171" w:rsidRPr="001B0274" w:rsidRDefault="00CD6171" w:rsidP="001B0274">
      <w:pPr>
        <w:widowControl/>
        <w:spacing w:line="276" w:lineRule="auto"/>
        <w:ind w:left="709"/>
        <w:jc w:val="both"/>
        <w:rPr>
          <w:rFonts w:cs="Times New Roman"/>
        </w:rPr>
      </w:pPr>
      <w:r w:rsidRPr="001B0274">
        <w:rPr>
          <w:rFonts w:cs="Times New Roman"/>
        </w:rPr>
        <w:t>Dozowniki na mydło – 59 szt.</w:t>
      </w:r>
    </w:p>
    <w:p w14:paraId="377E6B85" w14:textId="77777777" w:rsidR="00CD6171" w:rsidRPr="001B0274" w:rsidRDefault="00CD6171" w:rsidP="001B0274">
      <w:pPr>
        <w:widowControl/>
        <w:spacing w:line="276" w:lineRule="auto"/>
        <w:ind w:left="709"/>
        <w:jc w:val="both"/>
        <w:rPr>
          <w:rFonts w:cs="Times New Roman"/>
        </w:rPr>
      </w:pPr>
      <w:r w:rsidRPr="001B0274">
        <w:rPr>
          <w:rFonts w:cs="Times New Roman"/>
        </w:rPr>
        <w:t>Pojemniki na papier toaletowy – 12 szt.</w:t>
      </w:r>
    </w:p>
    <w:p w14:paraId="377E6B86" w14:textId="33F1F69D" w:rsidR="00CD6171" w:rsidRPr="00CD6171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 xml:space="preserve">Wykonawca zapewni  </w:t>
      </w:r>
      <w:r w:rsidR="00BD7FFD">
        <w:rPr>
          <w:rFonts w:cs="Times New Roman"/>
        </w:rPr>
        <w:t xml:space="preserve">mocne </w:t>
      </w:r>
      <w:r w:rsidRPr="001B0274">
        <w:rPr>
          <w:rFonts w:cs="Times New Roman"/>
        </w:rPr>
        <w:t>worki</w:t>
      </w:r>
      <w:r w:rsidR="00BD7FFD">
        <w:rPr>
          <w:rFonts w:cs="Times New Roman"/>
        </w:rPr>
        <w:t xml:space="preserve"> </w:t>
      </w:r>
      <w:r w:rsidRPr="001B0274">
        <w:rPr>
          <w:rFonts w:cs="Times New Roman"/>
        </w:rPr>
        <w:t xml:space="preserve"> na odpady komunalne (koloru czarnego) i odpady </w:t>
      </w:r>
      <w:r w:rsidRPr="00CD6171">
        <w:rPr>
          <w:rFonts w:cs="Times New Roman"/>
        </w:rPr>
        <w:t>medyc</w:t>
      </w:r>
      <w:r w:rsidR="003E1794">
        <w:rPr>
          <w:rFonts w:cs="Times New Roman"/>
        </w:rPr>
        <w:t>zne (</w:t>
      </w:r>
      <w:r w:rsidR="00D016AC">
        <w:rPr>
          <w:rFonts w:cs="Times New Roman"/>
        </w:rPr>
        <w:t xml:space="preserve">koloru czerwonego i </w:t>
      </w:r>
      <w:r w:rsidR="00D016AC" w:rsidRPr="007A34B2">
        <w:rPr>
          <w:rFonts w:cs="Times New Roman"/>
        </w:rPr>
        <w:t>czarnego</w:t>
      </w:r>
      <w:r w:rsidRPr="007A34B2">
        <w:rPr>
          <w:rFonts w:cs="Times New Roman"/>
        </w:rPr>
        <w:t>).</w:t>
      </w:r>
    </w:p>
    <w:p w14:paraId="377E6B87" w14:textId="77777777" w:rsidR="00CD6171" w:rsidRPr="00CD6171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CD6171">
        <w:rPr>
          <w:rFonts w:cs="Times New Roman"/>
        </w:rPr>
        <w:t>Podziału obowiązków pomiędzy osoby sprzątające dokonuje Wykonawca, lecz Zamawiający zastrzega sobie prawo do ingerencji za pośrednictwem Wykonawcy w sposób podziału obowiązków oraz do wydawania poleceń osobom sprzątającym w razie stwierdzenia nieprawidłowości w wykonywaniu ich czynności.</w:t>
      </w:r>
    </w:p>
    <w:p w14:paraId="377E6B88" w14:textId="77777777" w:rsidR="00CD6171" w:rsidRPr="00CD6171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CD6171">
        <w:rPr>
          <w:rFonts w:cs="Times New Roman"/>
        </w:rPr>
        <w:t>Wykaz czynności codziennych:</w:t>
      </w:r>
    </w:p>
    <w:p w14:paraId="377E6B89" w14:textId="77777777" w:rsidR="00CD6171" w:rsidRPr="00CD6171" w:rsidRDefault="00CD6171" w:rsidP="00CD6171">
      <w:pPr>
        <w:widowControl/>
        <w:spacing w:line="276" w:lineRule="auto"/>
        <w:ind w:left="720"/>
        <w:jc w:val="both"/>
        <w:rPr>
          <w:rFonts w:cs="Times New Roman"/>
        </w:rPr>
      </w:pPr>
    </w:p>
    <w:p w14:paraId="377E6B8A" w14:textId="77777777" w:rsidR="00CD6171" w:rsidRPr="00CD6171" w:rsidRDefault="00CD6171" w:rsidP="00CD6171">
      <w:pPr>
        <w:widowControl/>
        <w:numPr>
          <w:ilvl w:val="0"/>
          <w:numId w:val="31"/>
        </w:numPr>
        <w:spacing w:line="276" w:lineRule="auto"/>
        <w:ind w:left="709" w:hanging="283"/>
        <w:jc w:val="both"/>
        <w:rPr>
          <w:rFonts w:cs="Times New Roman"/>
        </w:rPr>
      </w:pPr>
      <w:r w:rsidRPr="00CD6171">
        <w:rPr>
          <w:rFonts w:cs="Times New Roman"/>
        </w:rPr>
        <w:t>sprzątanie gabinetów i pomieszczeń biurowych:</w:t>
      </w:r>
    </w:p>
    <w:p w14:paraId="377E6B8B" w14:textId="77777777" w:rsidR="00EB12AE" w:rsidRPr="003E1794" w:rsidRDefault="00CD6171" w:rsidP="003E1794">
      <w:pPr>
        <w:widowControl/>
        <w:numPr>
          <w:ilvl w:val="0"/>
          <w:numId w:val="32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podłóg</w:t>
      </w:r>
      <w:r w:rsidR="00EB12AE">
        <w:rPr>
          <w:rFonts w:cs="Times New Roman"/>
        </w:rPr>
        <w:t xml:space="preserve"> </w:t>
      </w:r>
      <w:r w:rsidRPr="00CD6171">
        <w:rPr>
          <w:rFonts w:cs="Times New Roman"/>
        </w:rPr>
        <w:t>(mycie płytek, posadzek, odkurzanie wykładzin dywanowych),</w:t>
      </w:r>
    </w:p>
    <w:p w14:paraId="377E6B8C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mebli biurowych,</w:t>
      </w:r>
    </w:p>
    <w:p w14:paraId="377E6B8D" w14:textId="77777777" w:rsidR="00CD6171" w:rsidRPr="00CD6171" w:rsidRDefault="007865EE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>
        <w:rPr>
          <w:rFonts w:cs="Times New Roman"/>
        </w:rPr>
        <w:t>odkurzanie</w:t>
      </w:r>
      <w:r w:rsidR="00CD6171" w:rsidRPr="00CD6171">
        <w:rPr>
          <w:rFonts w:cs="Times New Roman"/>
        </w:rPr>
        <w:t xml:space="preserve"> powierzchni urządzeń</w:t>
      </w:r>
      <w:r>
        <w:rPr>
          <w:rFonts w:cs="Times New Roman"/>
        </w:rPr>
        <w:t xml:space="preserve"> medycznych</w:t>
      </w:r>
      <w:r w:rsidR="00CD6171" w:rsidRPr="00CD6171">
        <w:rPr>
          <w:rFonts w:cs="Times New Roman"/>
        </w:rPr>
        <w:t xml:space="preserve"> i sprzętu biurowego</w:t>
      </w:r>
      <w:r>
        <w:rPr>
          <w:rFonts w:cs="Times New Roman"/>
        </w:rPr>
        <w:t>/informatycznego</w:t>
      </w:r>
      <w:r w:rsidR="00CD6171" w:rsidRPr="00CD6171">
        <w:rPr>
          <w:rFonts w:cs="Times New Roman"/>
        </w:rPr>
        <w:t>,</w:t>
      </w:r>
    </w:p>
    <w:p w14:paraId="377E6B8E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parapetów,</w:t>
      </w:r>
    </w:p>
    <w:p w14:paraId="377E6B8F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usuwanie pajęczyn,</w:t>
      </w:r>
    </w:p>
    <w:p w14:paraId="377E6B90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opróżnianie koszy na śmieci, wynoszenie śmieci do wskazanych przez Zamawiającego kontenerów,</w:t>
      </w:r>
    </w:p>
    <w:p w14:paraId="377E6B91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opróżniania koszy na odpady medyczne oraz transport do wyznaczonego przez Zamawiającego miejsca zgodnie z Instrukcją dotyczącą postępowania z odpadami medycznymi niebezpiecznymi (do wglądu i zapoznania w siedzibie Zamawiającego),</w:t>
      </w:r>
    </w:p>
    <w:p w14:paraId="377E6B92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okresowe mycie lodówek,</w:t>
      </w:r>
    </w:p>
    <w:p w14:paraId="377E6B93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opróżnianie pojemników z niszczarek,</w:t>
      </w:r>
    </w:p>
    <w:p w14:paraId="377E6B94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drzwi i ościeżnic,</w:t>
      </w:r>
    </w:p>
    <w:p w14:paraId="377E6B95" w14:textId="77777777" w:rsidR="00CD6171" w:rsidRPr="00C1360E" w:rsidRDefault="00CD6171" w:rsidP="000A3CDE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1360E">
        <w:rPr>
          <w:rFonts w:cs="Times New Roman"/>
        </w:rPr>
        <w:t xml:space="preserve">czyszczenie </w:t>
      </w:r>
      <w:r w:rsidR="003908FA" w:rsidRPr="00C1360E">
        <w:rPr>
          <w:rFonts w:cs="Times New Roman"/>
        </w:rPr>
        <w:t xml:space="preserve"> powierzchni </w:t>
      </w:r>
      <w:r w:rsidRPr="00C1360E">
        <w:rPr>
          <w:rFonts w:cs="Times New Roman"/>
        </w:rPr>
        <w:t>grzejników,</w:t>
      </w:r>
      <w:r w:rsidR="00155F84" w:rsidRPr="00C1360E">
        <w:rPr>
          <w:rFonts w:cs="Times New Roman"/>
        </w:rPr>
        <w:t xml:space="preserve"> </w:t>
      </w:r>
    </w:p>
    <w:p w14:paraId="377E6B96" w14:textId="77777777" w:rsidR="00CD6171" w:rsidRPr="001B0274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 xml:space="preserve">przecieranie </w:t>
      </w:r>
      <w:r w:rsidRPr="001B0274">
        <w:rPr>
          <w:rFonts w:cs="Times New Roman"/>
        </w:rPr>
        <w:t>na wilgotno nóg krzeseł i stołów,</w:t>
      </w:r>
    </w:p>
    <w:p w14:paraId="377E6B97" w14:textId="77777777" w:rsidR="00CD6171" w:rsidRPr="001B0274" w:rsidRDefault="00CD6171" w:rsidP="00CD6171">
      <w:pPr>
        <w:widowControl/>
        <w:numPr>
          <w:ilvl w:val="0"/>
          <w:numId w:val="33"/>
        </w:numPr>
        <w:suppressAutoHyphens w:val="0"/>
        <w:spacing w:line="276" w:lineRule="auto"/>
        <w:ind w:left="851" w:hanging="142"/>
        <w:jc w:val="both"/>
        <w:textAlignment w:val="auto"/>
        <w:rPr>
          <w:rFonts w:cs="Times New Roman"/>
        </w:rPr>
      </w:pPr>
      <w:r w:rsidRPr="001B0274">
        <w:rPr>
          <w:rFonts w:cs="Times New Roman"/>
        </w:rPr>
        <w:lastRenderedPageBreak/>
        <w:t xml:space="preserve">wymiana worków na odpady komunalne oraz medyczne (oklejanie właściwie opisanymi </w:t>
      </w:r>
      <w:r w:rsidRPr="001B0274">
        <w:rPr>
          <w:rFonts w:cs="Times New Roman"/>
        </w:rPr>
        <w:br/>
        <w:t>naklejkami – dot. tylko gabinetów lekarskich),</w:t>
      </w:r>
    </w:p>
    <w:p w14:paraId="377E6B98" w14:textId="77777777" w:rsidR="00CD6171" w:rsidRPr="001B0274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1B0274">
        <w:rPr>
          <w:rFonts w:cs="Times New Roman"/>
        </w:rPr>
        <w:t>dezynfekcja koszy na odpady medyczne,</w:t>
      </w:r>
    </w:p>
    <w:p w14:paraId="377E6B99" w14:textId="77777777" w:rsidR="000A3CDE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1B0274">
        <w:rPr>
          <w:rFonts w:cs="Times New Roman"/>
        </w:rPr>
        <w:t xml:space="preserve">uzupełniania w dozownikach mydła wraz z umieszczeniem na pojemniku naklejki - z nazwą </w:t>
      </w:r>
    </w:p>
    <w:p w14:paraId="377E6B9A" w14:textId="77777777" w:rsidR="00CD6171" w:rsidRPr="001B0274" w:rsidRDefault="00CD6171" w:rsidP="000A3CDE">
      <w:pPr>
        <w:widowControl/>
        <w:spacing w:line="276" w:lineRule="auto"/>
        <w:ind w:left="851"/>
        <w:jc w:val="both"/>
        <w:rPr>
          <w:rFonts w:cs="Times New Roman"/>
        </w:rPr>
      </w:pPr>
      <w:r w:rsidRPr="001B0274">
        <w:rPr>
          <w:rFonts w:cs="Times New Roman"/>
        </w:rPr>
        <w:t>i  datą uzupełnienia oraz ważności,</w:t>
      </w:r>
    </w:p>
    <w:p w14:paraId="377E6B9B" w14:textId="77777777" w:rsidR="00CD6171" w:rsidRPr="001B0274" w:rsidRDefault="00CD6171" w:rsidP="00CD6171">
      <w:pPr>
        <w:widowControl/>
        <w:spacing w:line="276" w:lineRule="auto"/>
        <w:ind w:left="851"/>
        <w:jc w:val="both"/>
        <w:rPr>
          <w:rFonts w:cs="Times New Roman"/>
        </w:rPr>
      </w:pPr>
    </w:p>
    <w:p w14:paraId="377E6B9C" w14:textId="77777777" w:rsidR="00CD6171" w:rsidRPr="00CD6171" w:rsidRDefault="00CD6171" w:rsidP="00CD6171">
      <w:pPr>
        <w:widowControl/>
        <w:numPr>
          <w:ilvl w:val="0"/>
          <w:numId w:val="27"/>
        </w:numPr>
        <w:spacing w:line="276" w:lineRule="auto"/>
        <w:ind w:left="851" w:hanging="425"/>
        <w:jc w:val="both"/>
        <w:rPr>
          <w:rFonts w:cs="Times New Roman"/>
        </w:rPr>
      </w:pPr>
      <w:r w:rsidRPr="00CD6171">
        <w:rPr>
          <w:rFonts w:cs="Times New Roman"/>
        </w:rPr>
        <w:t>sprzątanie łazienek:</w:t>
      </w:r>
    </w:p>
    <w:p w14:paraId="377E6B9D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podłóg (terakoty),</w:t>
      </w:r>
    </w:p>
    <w:p w14:paraId="377E6B9E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ścian (glazury),</w:t>
      </w:r>
    </w:p>
    <w:p w14:paraId="377E6B9F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umywalek, pisuarów i muszli klozetowych,</w:t>
      </w:r>
    </w:p>
    <w:p w14:paraId="377E6BA0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pojemników na papier toaletowy, ręczniki papierowe i dozowniki mydła,</w:t>
      </w:r>
    </w:p>
    <w:p w14:paraId="377E6BA1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armatury,</w:t>
      </w:r>
    </w:p>
    <w:p w14:paraId="377E6BA2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drzwi i ościeżnic,</w:t>
      </w:r>
    </w:p>
    <w:p w14:paraId="377E6BA3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parapetów,</w:t>
      </w:r>
    </w:p>
    <w:p w14:paraId="377E6BA4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usuwanie pajęczyn,</w:t>
      </w:r>
    </w:p>
    <w:p w14:paraId="377E6BA5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opróżnianie koszy na śmieci, wynoszenie śmieci do wskazanych przez Zamawiającego kontenerów,</w:t>
      </w:r>
    </w:p>
    <w:p w14:paraId="377E6BA6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 xml:space="preserve">czyszczenie </w:t>
      </w:r>
      <w:r w:rsidRPr="00C1360E">
        <w:rPr>
          <w:rFonts w:cs="Times New Roman"/>
        </w:rPr>
        <w:t>powierzchni</w:t>
      </w:r>
      <w:r w:rsidR="000A3CDE" w:rsidRPr="00C1360E">
        <w:rPr>
          <w:rFonts w:cs="Times New Roman"/>
        </w:rPr>
        <w:t xml:space="preserve"> </w:t>
      </w:r>
      <w:r w:rsidRPr="00CD6171">
        <w:rPr>
          <w:rFonts w:cs="Times New Roman"/>
        </w:rPr>
        <w:t>grzejników,</w:t>
      </w:r>
    </w:p>
    <w:p w14:paraId="377E6BA7" w14:textId="77777777" w:rsidR="00CD6171" w:rsidRPr="001B0274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 xml:space="preserve">wymiana </w:t>
      </w:r>
      <w:r w:rsidRPr="001B0274">
        <w:rPr>
          <w:rFonts w:cs="Times New Roman"/>
        </w:rPr>
        <w:t>worków na odpady,</w:t>
      </w:r>
    </w:p>
    <w:p w14:paraId="377E6BA8" w14:textId="77777777" w:rsidR="00CD6171" w:rsidRPr="001B0274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1B0274">
        <w:rPr>
          <w:rFonts w:cs="Times New Roman"/>
        </w:rPr>
        <w:t>mycie luster,</w:t>
      </w:r>
    </w:p>
    <w:p w14:paraId="377E6BA9" w14:textId="77777777" w:rsidR="00CD6171" w:rsidRPr="001B0274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1B0274">
        <w:rPr>
          <w:rFonts w:cs="Times New Roman"/>
        </w:rPr>
        <w:t>uzupełniania w dozownikach mydła wraz z umieszczeniem na pojemniku naklejki - z nazwą i</w:t>
      </w:r>
      <w:r w:rsidR="001B0274">
        <w:rPr>
          <w:rFonts w:cs="Times New Roman"/>
        </w:rPr>
        <w:t> </w:t>
      </w:r>
      <w:r w:rsidRPr="001B0274">
        <w:rPr>
          <w:rFonts w:cs="Times New Roman"/>
        </w:rPr>
        <w:t>datą uzupełnienia oraz ważności,</w:t>
      </w:r>
    </w:p>
    <w:p w14:paraId="377E6BAA" w14:textId="77777777" w:rsidR="00CD6171" w:rsidRPr="001B0274" w:rsidRDefault="00CD6171" w:rsidP="00CD6171">
      <w:pPr>
        <w:widowControl/>
        <w:spacing w:line="276" w:lineRule="auto"/>
        <w:ind w:left="851"/>
        <w:jc w:val="both"/>
        <w:rPr>
          <w:rFonts w:cs="Times New Roman"/>
        </w:rPr>
      </w:pPr>
    </w:p>
    <w:p w14:paraId="377E6BAB" w14:textId="77777777" w:rsidR="00CD6171" w:rsidRPr="00CD6171" w:rsidRDefault="00CD6171" w:rsidP="00CD6171">
      <w:pPr>
        <w:widowControl/>
        <w:numPr>
          <w:ilvl w:val="0"/>
          <w:numId w:val="27"/>
        </w:numPr>
        <w:spacing w:line="276" w:lineRule="auto"/>
        <w:ind w:left="567" w:hanging="141"/>
        <w:jc w:val="both"/>
        <w:rPr>
          <w:rFonts w:cs="Times New Roman"/>
        </w:rPr>
      </w:pPr>
      <w:r w:rsidRPr="00CD6171">
        <w:rPr>
          <w:rFonts w:cs="Times New Roman"/>
        </w:rPr>
        <w:t>ciągi komunikacyjne</w:t>
      </w:r>
    </w:p>
    <w:p w14:paraId="377E6BAC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podłóg (wykładzina  PCV, płytki),</w:t>
      </w:r>
    </w:p>
    <w:p w14:paraId="377E6BAD" w14:textId="77777777" w:rsidR="00CD6171" w:rsidRPr="00EB12AE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  <w:color w:val="FF0000"/>
        </w:rPr>
      </w:pPr>
      <w:r w:rsidRPr="00CD6171">
        <w:rPr>
          <w:rFonts w:cs="Times New Roman"/>
        </w:rPr>
        <w:t>czyszczenie</w:t>
      </w:r>
      <w:r w:rsidR="00EB12AE">
        <w:rPr>
          <w:rFonts w:cs="Times New Roman"/>
        </w:rPr>
        <w:t xml:space="preserve"> </w:t>
      </w:r>
      <w:r w:rsidRPr="000A3CDE">
        <w:rPr>
          <w:rFonts w:cs="Times New Roman"/>
        </w:rPr>
        <w:t>balustrad,</w:t>
      </w:r>
    </w:p>
    <w:p w14:paraId="377E6BAE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opróżnianie koszy na śmieci,</w:t>
      </w:r>
    </w:p>
    <w:p w14:paraId="377E6BAF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drzwi i ościeżnic,</w:t>
      </w:r>
    </w:p>
    <w:p w14:paraId="377E6BB0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usuwanie pajęczyn,</w:t>
      </w:r>
    </w:p>
    <w:p w14:paraId="377E6BB1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parapetów,</w:t>
      </w:r>
    </w:p>
    <w:p w14:paraId="377E6BB2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powierzchni grzejników,</w:t>
      </w:r>
    </w:p>
    <w:p w14:paraId="377E6BB3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czyszczenie szklanych zapór ognioochronnych,</w:t>
      </w:r>
    </w:p>
    <w:p w14:paraId="377E6BB4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dezynfekcja krzeseł,</w:t>
      </w:r>
    </w:p>
    <w:p w14:paraId="377E6BB5" w14:textId="77777777" w:rsidR="00CD6171" w:rsidRPr="00CD6171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CD6171">
        <w:rPr>
          <w:rFonts w:cs="Times New Roman"/>
        </w:rPr>
        <w:t>wymiana worków na odpady,</w:t>
      </w:r>
    </w:p>
    <w:p w14:paraId="377E6BB6" w14:textId="77777777" w:rsidR="00CD6171" w:rsidRPr="001B0274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1B0274">
        <w:rPr>
          <w:rFonts w:cs="Times New Roman"/>
        </w:rPr>
        <w:t>odkurzanie wycieraczek,</w:t>
      </w:r>
    </w:p>
    <w:p w14:paraId="377E6BB7" w14:textId="77777777" w:rsidR="00CD6171" w:rsidRPr="001B0274" w:rsidRDefault="00CD6171" w:rsidP="00CD6171">
      <w:pPr>
        <w:widowControl/>
        <w:numPr>
          <w:ilvl w:val="0"/>
          <w:numId w:val="28"/>
        </w:numPr>
        <w:spacing w:line="276" w:lineRule="auto"/>
        <w:ind w:left="851" w:hanging="142"/>
        <w:jc w:val="both"/>
        <w:rPr>
          <w:rFonts w:cs="Times New Roman"/>
        </w:rPr>
      </w:pPr>
      <w:r w:rsidRPr="001B0274">
        <w:rPr>
          <w:rFonts w:cs="Times New Roman"/>
        </w:rPr>
        <w:t>czyszczenie drzwi oraz kabiny windy.</w:t>
      </w:r>
    </w:p>
    <w:p w14:paraId="377E6BB8" w14:textId="77777777" w:rsidR="00CD6171" w:rsidRPr="001B0274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>Inne czynności związane z utrzymaniem czystości w budynku Centrum.</w:t>
      </w:r>
    </w:p>
    <w:p w14:paraId="377E6BB9" w14:textId="77777777" w:rsidR="00CD6171" w:rsidRPr="001B0274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>Wymagane jest  doświadczenie w branży medycznej.</w:t>
      </w:r>
    </w:p>
    <w:p w14:paraId="377E6BBA" w14:textId="77777777" w:rsidR="00CD6171" w:rsidRPr="001B0274" w:rsidRDefault="00CD6171" w:rsidP="00CD6171">
      <w:pPr>
        <w:widowControl/>
        <w:numPr>
          <w:ilvl w:val="0"/>
          <w:numId w:val="25"/>
        </w:numPr>
        <w:spacing w:line="276" w:lineRule="auto"/>
        <w:jc w:val="both"/>
        <w:rPr>
          <w:rFonts w:cs="Times New Roman"/>
        </w:rPr>
      </w:pPr>
      <w:r w:rsidRPr="001B0274">
        <w:rPr>
          <w:rFonts w:cs="Times New Roman"/>
        </w:rPr>
        <w:t>Wykonawca usługi sprzątania odpowiada i ponosi konsekwencje za czystość pomieszczeń wynikających z kontroli służb sanitarno-epidemiologicznych.</w:t>
      </w:r>
    </w:p>
    <w:p w14:paraId="377E6BBB" w14:textId="77777777" w:rsidR="00CD6171" w:rsidRPr="00CD6171" w:rsidRDefault="00CD6171" w:rsidP="00CD6171">
      <w:pPr>
        <w:widowControl/>
        <w:spacing w:line="276" w:lineRule="auto"/>
        <w:ind w:left="960" w:hanging="960"/>
        <w:jc w:val="both"/>
        <w:rPr>
          <w:rFonts w:ascii="Arial" w:hAnsi="Arial" w:cs="Arial"/>
          <w:sz w:val="20"/>
          <w:szCs w:val="20"/>
        </w:rPr>
      </w:pPr>
    </w:p>
    <w:p w14:paraId="377E6BBC" w14:textId="77777777" w:rsidR="00CD6171" w:rsidRPr="00CD6171" w:rsidRDefault="00CD6171" w:rsidP="00CD6171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7E6BBD" w14:textId="77777777" w:rsidR="00B45F61" w:rsidRPr="007F21A6" w:rsidRDefault="00B45F61" w:rsidP="007F21A6">
      <w:pPr>
        <w:jc w:val="both"/>
        <w:rPr>
          <w:color w:val="FF0000"/>
        </w:rPr>
      </w:pPr>
    </w:p>
    <w:sectPr w:rsidR="00B45F61" w:rsidRPr="007F21A6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B43FE" w14:textId="77777777" w:rsidR="004E0E32" w:rsidRDefault="004E0E32">
      <w:r>
        <w:separator/>
      </w:r>
    </w:p>
  </w:endnote>
  <w:endnote w:type="continuationSeparator" w:id="0">
    <w:p w14:paraId="18AE4491" w14:textId="77777777" w:rsidR="004E0E32" w:rsidRDefault="004E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1796456"/>
      <w:docPartObj>
        <w:docPartGallery w:val="Page Numbers (Bottom of Page)"/>
        <w:docPartUnique/>
      </w:docPartObj>
    </w:sdtPr>
    <w:sdtEndPr/>
    <w:sdtContent>
      <w:p w14:paraId="0B0FC297" w14:textId="2F0DD8CB" w:rsidR="007A34B2" w:rsidRDefault="007A34B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01CF93" w14:textId="77777777" w:rsidR="007A34B2" w:rsidRDefault="007A3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F47CF" w14:textId="77777777" w:rsidR="004E0E32" w:rsidRDefault="004E0E32">
      <w:r>
        <w:rPr>
          <w:color w:val="000000"/>
        </w:rPr>
        <w:separator/>
      </w:r>
    </w:p>
  </w:footnote>
  <w:footnote w:type="continuationSeparator" w:id="0">
    <w:p w14:paraId="782E7AFD" w14:textId="77777777" w:rsidR="004E0E32" w:rsidRDefault="004E0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1F88"/>
    <w:multiLevelType w:val="multilevel"/>
    <w:tmpl w:val="9B1CE99C"/>
    <w:lvl w:ilvl="0">
      <w:numFmt w:val="bullet"/>
      <w:lvlText w:val=""/>
      <w:lvlJc w:val="left"/>
      <w:pPr>
        <w:ind w:left="168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24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40" w:hanging="360"/>
      </w:pPr>
      <w:rPr>
        <w:rFonts w:ascii="Wingdings" w:hAnsi="Wingdings"/>
      </w:rPr>
    </w:lvl>
  </w:abstractNum>
  <w:abstractNum w:abstractNumId="1" w15:restartNumberingAfterBreak="0">
    <w:nsid w:val="08AA072F"/>
    <w:multiLevelType w:val="hybridMultilevel"/>
    <w:tmpl w:val="91969B4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C27B12"/>
    <w:multiLevelType w:val="multilevel"/>
    <w:tmpl w:val="8842ECE4"/>
    <w:styleLink w:val="WWNum8"/>
    <w:lvl w:ilvl="0">
      <w:start w:val="1"/>
      <w:numFmt w:val="lowerLetter"/>
      <w:lvlText w:val="%1)"/>
      <w:lvlJc w:val="left"/>
      <w:pPr>
        <w:ind w:left="1680" w:hanging="360"/>
      </w:pPr>
    </w:lvl>
    <w:lvl w:ilvl="1">
      <w:start w:val="1"/>
      <w:numFmt w:val="lowerLetter"/>
      <w:lvlText w:val="%2."/>
      <w:lvlJc w:val="left"/>
      <w:pPr>
        <w:ind w:left="2400" w:hanging="360"/>
      </w:pPr>
    </w:lvl>
    <w:lvl w:ilvl="2">
      <w:start w:val="1"/>
      <w:numFmt w:val="lowerRoman"/>
      <w:lvlText w:val="%3."/>
      <w:lvlJc w:val="right"/>
      <w:pPr>
        <w:ind w:left="3120" w:hanging="180"/>
      </w:pPr>
    </w:lvl>
    <w:lvl w:ilvl="3">
      <w:start w:val="1"/>
      <w:numFmt w:val="decimal"/>
      <w:lvlText w:val="%4."/>
      <w:lvlJc w:val="left"/>
      <w:pPr>
        <w:ind w:left="3840" w:hanging="360"/>
      </w:pPr>
    </w:lvl>
    <w:lvl w:ilvl="4">
      <w:start w:val="1"/>
      <w:numFmt w:val="lowerLetter"/>
      <w:lvlText w:val="%5."/>
      <w:lvlJc w:val="left"/>
      <w:pPr>
        <w:ind w:left="4560" w:hanging="360"/>
      </w:pPr>
    </w:lvl>
    <w:lvl w:ilvl="5">
      <w:start w:val="1"/>
      <w:numFmt w:val="lowerRoman"/>
      <w:lvlText w:val="%6."/>
      <w:lvlJc w:val="right"/>
      <w:pPr>
        <w:ind w:left="5280" w:hanging="180"/>
      </w:pPr>
    </w:lvl>
    <w:lvl w:ilvl="6">
      <w:start w:val="1"/>
      <w:numFmt w:val="decimal"/>
      <w:lvlText w:val="%7."/>
      <w:lvlJc w:val="left"/>
      <w:pPr>
        <w:ind w:left="6000" w:hanging="360"/>
      </w:pPr>
    </w:lvl>
    <w:lvl w:ilvl="7">
      <w:start w:val="1"/>
      <w:numFmt w:val="lowerLetter"/>
      <w:lvlText w:val="%8."/>
      <w:lvlJc w:val="left"/>
      <w:pPr>
        <w:ind w:left="6720" w:hanging="360"/>
      </w:pPr>
    </w:lvl>
    <w:lvl w:ilvl="8">
      <w:start w:val="1"/>
      <w:numFmt w:val="lowerRoman"/>
      <w:lvlText w:val="%9."/>
      <w:lvlJc w:val="right"/>
      <w:pPr>
        <w:ind w:left="7440" w:hanging="180"/>
      </w:pPr>
    </w:lvl>
  </w:abstractNum>
  <w:abstractNum w:abstractNumId="3" w15:restartNumberingAfterBreak="0">
    <w:nsid w:val="0D0E12DD"/>
    <w:multiLevelType w:val="multilevel"/>
    <w:tmpl w:val="B928CE76"/>
    <w:lvl w:ilvl="0">
      <w:numFmt w:val="bullet"/>
      <w:lvlText w:val=""/>
      <w:lvlJc w:val="left"/>
      <w:pPr>
        <w:ind w:left="168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24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40" w:hanging="360"/>
      </w:pPr>
      <w:rPr>
        <w:rFonts w:ascii="Wingdings" w:hAnsi="Wingdings"/>
      </w:rPr>
    </w:lvl>
  </w:abstractNum>
  <w:abstractNum w:abstractNumId="4" w15:restartNumberingAfterBreak="0">
    <w:nsid w:val="16881FD7"/>
    <w:multiLevelType w:val="multilevel"/>
    <w:tmpl w:val="5D562DE4"/>
    <w:styleLink w:val="WWNum7"/>
    <w:lvl w:ilvl="0">
      <w:start w:val="1"/>
      <w:numFmt w:val="lowerLetter"/>
      <w:lvlText w:val="%1)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</w:lvl>
    <w:lvl w:ilvl="2">
      <w:start w:val="1"/>
      <w:numFmt w:val="lowerRoman"/>
      <w:lvlText w:val="%3."/>
      <w:lvlJc w:val="right"/>
      <w:pPr>
        <w:ind w:left="2760" w:hanging="180"/>
      </w:pPr>
    </w:lvl>
    <w:lvl w:ilvl="3">
      <w:start w:val="1"/>
      <w:numFmt w:val="decimal"/>
      <w:lvlText w:val="%4."/>
      <w:lvlJc w:val="left"/>
      <w:pPr>
        <w:ind w:left="3480" w:hanging="360"/>
      </w:pPr>
    </w:lvl>
    <w:lvl w:ilvl="4">
      <w:start w:val="1"/>
      <w:numFmt w:val="lowerLetter"/>
      <w:lvlText w:val="%5."/>
      <w:lvlJc w:val="left"/>
      <w:pPr>
        <w:ind w:left="4200" w:hanging="360"/>
      </w:pPr>
    </w:lvl>
    <w:lvl w:ilvl="5">
      <w:start w:val="1"/>
      <w:numFmt w:val="lowerRoman"/>
      <w:lvlText w:val="%6."/>
      <w:lvlJc w:val="right"/>
      <w:pPr>
        <w:ind w:left="4920" w:hanging="180"/>
      </w:pPr>
    </w:lvl>
    <w:lvl w:ilvl="6">
      <w:start w:val="1"/>
      <w:numFmt w:val="decimal"/>
      <w:lvlText w:val="%7."/>
      <w:lvlJc w:val="left"/>
      <w:pPr>
        <w:ind w:left="5640" w:hanging="360"/>
      </w:pPr>
    </w:lvl>
    <w:lvl w:ilvl="7">
      <w:start w:val="1"/>
      <w:numFmt w:val="lowerLetter"/>
      <w:lvlText w:val="%8."/>
      <w:lvlJc w:val="left"/>
      <w:pPr>
        <w:ind w:left="6360" w:hanging="360"/>
      </w:pPr>
    </w:lvl>
    <w:lvl w:ilvl="8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1CB16008"/>
    <w:multiLevelType w:val="multilevel"/>
    <w:tmpl w:val="B92A1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19E3FB6"/>
    <w:multiLevelType w:val="hybridMultilevel"/>
    <w:tmpl w:val="DE3658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4751E2"/>
    <w:multiLevelType w:val="multilevel"/>
    <w:tmpl w:val="BEE27FD8"/>
    <w:styleLink w:val="WWNum21"/>
    <w:lvl w:ilvl="0">
      <w:start w:val="1"/>
      <w:numFmt w:val="lowerLetter"/>
      <w:lvlText w:val="%1)"/>
      <w:lvlJc w:val="left"/>
      <w:pPr>
        <w:ind w:left="13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2040" w:hanging="360"/>
      </w:pPr>
    </w:lvl>
    <w:lvl w:ilvl="2">
      <w:start w:val="1"/>
      <w:numFmt w:val="lowerRoman"/>
      <w:lvlText w:val="%3."/>
      <w:lvlJc w:val="right"/>
      <w:pPr>
        <w:ind w:left="2760" w:hanging="180"/>
      </w:pPr>
    </w:lvl>
    <w:lvl w:ilvl="3">
      <w:start w:val="1"/>
      <w:numFmt w:val="decimal"/>
      <w:lvlText w:val="%4."/>
      <w:lvlJc w:val="left"/>
      <w:pPr>
        <w:ind w:left="3480" w:hanging="360"/>
      </w:pPr>
    </w:lvl>
    <w:lvl w:ilvl="4">
      <w:start w:val="1"/>
      <w:numFmt w:val="lowerLetter"/>
      <w:lvlText w:val="%5."/>
      <w:lvlJc w:val="left"/>
      <w:pPr>
        <w:ind w:left="4200" w:hanging="360"/>
      </w:pPr>
    </w:lvl>
    <w:lvl w:ilvl="5">
      <w:start w:val="1"/>
      <w:numFmt w:val="lowerRoman"/>
      <w:lvlText w:val="%6."/>
      <w:lvlJc w:val="right"/>
      <w:pPr>
        <w:ind w:left="4920" w:hanging="180"/>
      </w:pPr>
    </w:lvl>
    <w:lvl w:ilvl="6">
      <w:start w:val="1"/>
      <w:numFmt w:val="decimal"/>
      <w:lvlText w:val="%7."/>
      <w:lvlJc w:val="left"/>
      <w:pPr>
        <w:ind w:left="5640" w:hanging="360"/>
      </w:pPr>
    </w:lvl>
    <w:lvl w:ilvl="7">
      <w:start w:val="1"/>
      <w:numFmt w:val="lowerLetter"/>
      <w:lvlText w:val="%8."/>
      <w:lvlJc w:val="left"/>
      <w:pPr>
        <w:ind w:left="6360" w:hanging="360"/>
      </w:pPr>
    </w:lvl>
    <w:lvl w:ilvl="8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354A1D5F"/>
    <w:multiLevelType w:val="multilevel"/>
    <w:tmpl w:val="E948F1B0"/>
    <w:styleLink w:val="WWNum12"/>
    <w:lvl w:ilvl="0">
      <w:numFmt w:val="bullet"/>
      <w:lvlText w:val=""/>
      <w:lvlJc w:val="left"/>
      <w:pPr>
        <w:ind w:left="168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24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40" w:hanging="360"/>
      </w:pPr>
      <w:rPr>
        <w:rFonts w:ascii="Wingdings" w:hAnsi="Wingdings"/>
      </w:rPr>
    </w:lvl>
  </w:abstractNum>
  <w:abstractNum w:abstractNumId="9" w15:restartNumberingAfterBreak="0">
    <w:nsid w:val="3D6469A1"/>
    <w:multiLevelType w:val="multilevel"/>
    <w:tmpl w:val="135613AA"/>
    <w:styleLink w:val="WWNum2"/>
    <w:lvl w:ilvl="0">
      <w:start w:val="1"/>
      <w:numFmt w:val="lowerLetter"/>
      <w:lvlText w:val="%1)"/>
      <w:lvlJc w:val="left"/>
      <w:pPr>
        <w:ind w:left="13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2040" w:hanging="360"/>
      </w:pPr>
    </w:lvl>
    <w:lvl w:ilvl="2">
      <w:start w:val="1"/>
      <w:numFmt w:val="lowerRoman"/>
      <w:lvlText w:val="%3."/>
      <w:lvlJc w:val="right"/>
      <w:pPr>
        <w:ind w:left="2760" w:hanging="180"/>
      </w:pPr>
    </w:lvl>
    <w:lvl w:ilvl="3">
      <w:start w:val="1"/>
      <w:numFmt w:val="decimal"/>
      <w:lvlText w:val="%4."/>
      <w:lvlJc w:val="left"/>
      <w:pPr>
        <w:ind w:left="3480" w:hanging="360"/>
      </w:pPr>
    </w:lvl>
    <w:lvl w:ilvl="4">
      <w:start w:val="1"/>
      <w:numFmt w:val="lowerLetter"/>
      <w:lvlText w:val="%5."/>
      <w:lvlJc w:val="left"/>
      <w:pPr>
        <w:ind w:left="4200" w:hanging="360"/>
      </w:pPr>
    </w:lvl>
    <w:lvl w:ilvl="5">
      <w:start w:val="1"/>
      <w:numFmt w:val="lowerRoman"/>
      <w:lvlText w:val="%6."/>
      <w:lvlJc w:val="right"/>
      <w:pPr>
        <w:ind w:left="4920" w:hanging="180"/>
      </w:pPr>
    </w:lvl>
    <w:lvl w:ilvl="6">
      <w:start w:val="1"/>
      <w:numFmt w:val="decimal"/>
      <w:lvlText w:val="%7."/>
      <w:lvlJc w:val="left"/>
      <w:pPr>
        <w:ind w:left="5640" w:hanging="360"/>
      </w:pPr>
    </w:lvl>
    <w:lvl w:ilvl="7">
      <w:start w:val="1"/>
      <w:numFmt w:val="lowerLetter"/>
      <w:lvlText w:val="%8."/>
      <w:lvlJc w:val="left"/>
      <w:pPr>
        <w:ind w:left="6360" w:hanging="360"/>
      </w:pPr>
    </w:lvl>
    <w:lvl w:ilvl="8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40385BA3"/>
    <w:multiLevelType w:val="hybridMultilevel"/>
    <w:tmpl w:val="7098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60A9C"/>
    <w:multiLevelType w:val="multilevel"/>
    <w:tmpl w:val="77BA79D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13101"/>
    <w:multiLevelType w:val="multilevel"/>
    <w:tmpl w:val="7724FB5A"/>
    <w:styleLink w:val="WWNum13"/>
    <w:lvl w:ilvl="0">
      <w:start w:val="1"/>
      <w:numFmt w:val="lowerLetter"/>
      <w:lvlText w:val="%1)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</w:lvl>
    <w:lvl w:ilvl="2">
      <w:start w:val="1"/>
      <w:numFmt w:val="lowerRoman"/>
      <w:lvlText w:val="%3."/>
      <w:lvlJc w:val="right"/>
      <w:pPr>
        <w:ind w:left="2760" w:hanging="180"/>
      </w:pPr>
    </w:lvl>
    <w:lvl w:ilvl="3">
      <w:start w:val="1"/>
      <w:numFmt w:val="decimal"/>
      <w:lvlText w:val="%4."/>
      <w:lvlJc w:val="left"/>
      <w:pPr>
        <w:ind w:left="3480" w:hanging="360"/>
      </w:pPr>
    </w:lvl>
    <w:lvl w:ilvl="4">
      <w:start w:val="1"/>
      <w:numFmt w:val="lowerLetter"/>
      <w:lvlText w:val="%5."/>
      <w:lvlJc w:val="left"/>
      <w:pPr>
        <w:ind w:left="4200" w:hanging="360"/>
      </w:pPr>
    </w:lvl>
    <w:lvl w:ilvl="5">
      <w:start w:val="1"/>
      <w:numFmt w:val="lowerRoman"/>
      <w:lvlText w:val="%6."/>
      <w:lvlJc w:val="right"/>
      <w:pPr>
        <w:ind w:left="4920" w:hanging="180"/>
      </w:pPr>
    </w:lvl>
    <w:lvl w:ilvl="6">
      <w:start w:val="1"/>
      <w:numFmt w:val="decimal"/>
      <w:lvlText w:val="%7."/>
      <w:lvlJc w:val="left"/>
      <w:pPr>
        <w:ind w:left="5640" w:hanging="360"/>
      </w:pPr>
    </w:lvl>
    <w:lvl w:ilvl="7">
      <w:start w:val="1"/>
      <w:numFmt w:val="lowerLetter"/>
      <w:lvlText w:val="%8."/>
      <w:lvlJc w:val="left"/>
      <w:pPr>
        <w:ind w:left="6360" w:hanging="360"/>
      </w:pPr>
    </w:lvl>
    <w:lvl w:ilvl="8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4F2F7FD8"/>
    <w:multiLevelType w:val="multilevel"/>
    <w:tmpl w:val="C4EADCF8"/>
    <w:styleLink w:val="WWNum10"/>
    <w:lvl w:ilvl="0">
      <w:start w:val="1"/>
      <w:numFmt w:val="lowerLetter"/>
      <w:lvlText w:val="%1)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</w:lvl>
    <w:lvl w:ilvl="2">
      <w:start w:val="1"/>
      <w:numFmt w:val="lowerRoman"/>
      <w:lvlText w:val="%3."/>
      <w:lvlJc w:val="right"/>
      <w:pPr>
        <w:ind w:left="2760" w:hanging="180"/>
      </w:pPr>
    </w:lvl>
    <w:lvl w:ilvl="3">
      <w:start w:val="1"/>
      <w:numFmt w:val="decimal"/>
      <w:lvlText w:val="%4."/>
      <w:lvlJc w:val="left"/>
      <w:pPr>
        <w:ind w:left="3480" w:hanging="360"/>
      </w:pPr>
    </w:lvl>
    <w:lvl w:ilvl="4">
      <w:start w:val="1"/>
      <w:numFmt w:val="lowerLetter"/>
      <w:lvlText w:val="%5."/>
      <w:lvlJc w:val="left"/>
      <w:pPr>
        <w:ind w:left="4200" w:hanging="360"/>
      </w:pPr>
    </w:lvl>
    <w:lvl w:ilvl="5">
      <w:start w:val="1"/>
      <w:numFmt w:val="lowerRoman"/>
      <w:lvlText w:val="%6."/>
      <w:lvlJc w:val="right"/>
      <w:pPr>
        <w:ind w:left="4920" w:hanging="180"/>
      </w:pPr>
    </w:lvl>
    <w:lvl w:ilvl="6">
      <w:start w:val="1"/>
      <w:numFmt w:val="decimal"/>
      <w:lvlText w:val="%7."/>
      <w:lvlJc w:val="left"/>
      <w:pPr>
        <w:ind w:left="5640" w:hanging="360"/>
      </w:pPr>
    </w:lvl>
    <w:lvl w:ilvl="7">
      <w:start w:val="1"/>
      <w:numFmt w:val="lowerLetter"/>
      <w:lvlText w:val="%8."/>
      <w:lvlJc w:val="left"/>
      <w:pPr>
        <w:ind w:left="6360" w:hanging="360"/>
      </w:pPr>
    </w:lvl>
    <w:lvl w:ilvl="8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4FEE2CA9"/>
    <w:multiLevelType w:val="multilevel"/>
    <w:tmpl w:val="F662CF7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F4A34"/>
    <w:multiLevelType w:val="multilevel"/>
    <w:tmpl w:val="E54E7E46"/>
    <w:styleLink w:val="WWNum4"/>
    <w:lvl w:ilvl="0">
      <w:start w:val="1"/>
      <w:numFmt w:val="lowerLetter"/>
      <w:lvlText w:val="%1)"/>
      <w:lvlJc w:val="left"/>
      <w:pPr>
        <w:ind w:left="1680" w:hanging="360"/>
      </w:pPr>
    </w:lvl>
    <w:lvl w:ilvl="1">
      <w:start w:val="1"/>
      <w:numFmt w:val="lowerLetter"/>
      <w:lvlText w:val="%2."/>
      <w:lvlJc w:val="left"/>
      <w:pPr>
        <w:ind w:left="2400" w:hanging="360"/>
      </w:pPr>
    </w:lvl>
    <w:lvl w:ilvl="2">
      <w:start w:val="1"/>
      <w:numFmt w:val="lowerRoman"/>
      <w:lvlText w:val="%3."/>
      <w:lvlJc w:val="right"/>
      <w:pPr>
        <w:ind w:left="3120" w:hanging="180"/>
      </w:pPr>
    </w:lvl>
    <w:lvl w:ilvl="3">
      <w:start w:val="1"/>
      <w:numFmt w:val="decimal"/>
      <w:lvlText w:val="%4."/>
      <w:lvlJc w:val="left"/>
      <w:pPr>
        <w:ind w:left="3840" w:hanging="360"/>
      </w:pPr>
    </w:lvl>
    <w:lvl w:ilvl="4">
      <w:start w:val="1"/>
      <w:numFmt w:val="lowerLetter"/>
      <w:lvlText w:val="%5."/>
      <w:lvlJc w:val="left"/>
      <w:pPr>
        <w:ind w:left="4560" w:hanging="360"/>
      </w:pPr>
    </w:lvl>
    <w:lvl w:ilvl="5">
      <w:start w:val="1"/>
      <w:numFmt w:val="lowerRoman"/>
      <w:lvlText w:val="%6."/>
      <w:lvlJc w:val="right"/>
      <w:pPr>
        <w:ind w:left="5280" w:hanging="180"/>
      </w:pPr>
    </w:lvl>
    <w:lvl w:ilvl="6">
      <w:start w:val="1"/>
      <w:numFmt w:val="decimal"/>
      <w:lvlText w:val="%7."/>
      <w:lvlJc w:val="left"/>
      <w:pPr>
        <w:ind w:left="6000" w:hanging="360"/>
      </w:pPr>
    </w:lvl>
    <w:lvl w:ilvl="7">
      <w:start w:val="1"/>
      <w:numFmt w:val="lowerLetter"/>
      <w:lvlText w:val="%8."/>
      <w:lvlJc w:val="left"/>
      <w:pPr>
        <w:ind w:left="6720" w:hanging="360"/>
      </w:pPr>
    </w:lvl>
    <w:lvl w:ilvl="8">
      <w:start w:val="1"/>
      <w:numFmt w:val="lowerRoman"/>
      <w:lvlText w:val="%9."/>
      <w:lvlJc w:val="right"/>
      <w:pPr>
        <w:ind w:left="7440" w:hanging="180"/>
      </w:pPr>
    </w:lvl>
  </w:abstractNum>
  <w:abstractNum w:abstractNumId="16" w15:restartNumberingAfterBreak="0">
    <w:nsid w:val="53CD2A0F"/>
    <w:multiLevelType w:val="multilevel"/>
    <w:tmpl w:val="5BDEE526"/>
    <w:styleLink w:val="WWNum11"/>
    <w:lvl w:ilvl="0">
      <w:start w:val="1"/>
      <w:numFmt w:val="lowerLetter"/>
      <w:lvlText w:val="%1)"/>
      <w:lvlJc w:val="left"/>
      <w:pPr>
        <w:ind w:left="1680" w:hanging="360"/>
      </w:pPr>
    </w:lvl>
    <w:lvl w:ilvl="1">
      <w:start w:val="1"/>
      <w:numFmt w:val="lowerLetter"/>
      <w:lvlText w:val="%2."/>
      <w:lvlJc w:val="left"/>
      <w:pPr>
        <w:ind w:left="2400" w:hanging="360"/>
      </w:pPr>
    </w:lvl>
    <w:lvl w:ilvl="2">
      <w:start w:val="1"/>
      <w:numFmt w:val="lowerRoman"/>
      <w:lvlText w:val="%3."/>
      <w:lvlJc w:val="right"/>
      <w:pPr>
        <w:ind w:left="3120" w:hanging="180"/>
      </w:pPr>
    </w:lvl>
    <w:lvl w:ilvl="3">
      <w:start w:val="1"/>
      <w:numFmt w:val="decimal"/>
      <w:lvlText w:val="%4."/>
      <w:lvlJc w:val="left"/>
      <w:pPr>
        <w:ind w:left="3840" w:hanging="360"/>
      </w:pPr>
    </w:lvl>
    <w:lvl w:ilvl="4">
      <w:start w:val="1"/>
      <w:numFmt w:val="lowerLetter"/>
      <w:lvlText w:val="%5."/>
      <w:lvlJc w:val="left"/>
      <w:pPr>
        <w:ind w:left="4560" w:hanging="360"/>
      </w:pPr>
    </w:lvl>
    <w:lvl w:ilvl="5">
      <w:start w:val="1"/>
      <w:numFmt w:val="lowerRoman"/>
      <w:lvlText w:val="%6."/>
      <w:lvlJc w:val="right"/>
      <w:pPr>
        <w:ind w:left="5280" w:hanging="180"/>
      </w:pPr>
    </w:lvl>
    <w:lvl w:ilvl="6">
      <w:start w:val="1"/>
      <w:numFmt w:val="decimal"/>
      <w:lvlText w:val="%7."/>
      <w:lvlJc w:val="left"/>
      <w:pPr>
        <w:ind w:left="6000" w:hanging="360"/>
      </w:pPr>
    </w:lvl>
    <w:lvl w:ilvl="7">
      <w:start w:val="1"/>
      <w:numFmt w:val="lowerLetter"/>
      <w:lvlText w:val="%8."/>
      <w:lvlJc w:val="left"/>
      <w:pPr>
        <w:ind w:left="6720" w:hanging="360"/>
      </w:pPr>
    </w:lvl>
    <w:lvl w:ilvl="8">
      <w:start w:val="1"/>
      <w:numFmt w:val="lowerRoman"/>
      <w:lvlText w:val="%9."/>
      <w:lvlJc w:val="right"/>
      <w:pPr>
        <w:ind w:left="7440" w:hanging="180"/>
      </w:pPr>
    </w:lvl>
  </w:abstractNum>
  <w:abstractNum w:abstractNumId="17" w15:restartNumberingAfterBreak="0">
    <w:nsid w:val="55612144"/>
    <w:multiLevelType w:val="multilevel"/>
    <w:tmpl w:val="D34C9B30"/>
    <w:styleLink w:val="WWNum5"/>
    <w:lvl w:ilvl="0">
      <w:numFmt w:val="bullet"/>
      <w:lvlText w:val=""/>
      <w:lvlJc w:val="left"/>
      <w:pPr>
        <w:ind w:left="168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24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40" w:hanging="360"/>
      </w:pPr>
      <w:rPr>
        <w:rFonts w:ascii="Wingdings" w:hAnsi="Wingdings"/>
      </w:rPr>
    </w:lvl>
  </w:abstractNum>
  <w:abstractNum w:abstractNumId="18" w15:restartNumberingAfterBreak="0">
    <w:nsid w:val="5C863CD5"/>
    <w:multiLevelType w:val="multilevel"/>
    <w:tmpl w:val="FEB4FC4E"/>
    <w:styleLink w:val="WWNum41"/>
    <w:lvl w:ilvl="0">
      <w:start w:val="1"/>
      <w:numFmt w:val="lowerLetter"/>
      <w:lvlText w:val="%1)"/>
      <w:lvlJc w:val="left"/>
      <w:pPr>
        <w:ind w:left="1680" w:hanging="360"/>
      </w:pPr>
    </w:lvl>
    <w:lvl w:ilvl="1">
      <w:start w:val="1"/>
      <w:numFmt w:val="lowerLetter"/>
      <w:lvlText w:val="%2."/>
      <w:lvlJc w:val="left"/>
      <w:pPr>
        <w:ind w:left="2400" w:hanging="360"/>
      </w:pPr>
    </w:lvl>
    <w:lvl w:ilvl="2">
      <w:start w:val="1"/>
      <w:numFmt w:val="lowerRoman"/>
      <w:lvlText w:val="%3."/>
      <w:lvlJc w:val="right"/>
      <w:pPr>
        <w:ind w:left="3120" w:hanging="180"/>
      </w:pPr>
    </w:lvl>
    <w:lvl w:ilvl="3">
      <w:start w:val="1"/>
      <w:numFmt w:val="decimal"/>
      <w:lvlText w:val="%4."/>
      <w:lvlJc w:val="left"/>
      <w:pPr>
        <w:ind w:left="3840" w:hanging="360"/>
      </w:pPr>
    </w:lvl>
    <w:lvl w:ilvl="4">
      <w:start w:val="1"/>
      <w:numFmt w:val="lowerLetter"/>
      <w:lvlText w:val="%5."/>
      <w:lvlJc w:val="left"/>
      <w:pPr>
        <w:ind w:left="4560" w:hanging="360"/>
      </w:pPr>
    </w:lvl>
    <w:lvl w:ilvl="5">
      <w:start w:val="1"/>
      <w:numFmt w:val="lowerRoman"/>
      <w:lvlText w:val="%6."/>
      <w:lvlJc w:val="right"/>
      <w:pPr>
        <w:ind w:left="5280" w:hanging="180"/>
      </w:pPr>
    </w:lvl>
    <w:lvl w:ilvl="6">
      <w:start w:val="1"/>
      <w:numFmt w:val="decimal"/>
      <w:lvlText w:val="%7."/>
      <w:lvlJc w:val="left"/>
      <w:pPr>
        <w:ind w:left="6000" w:hanging="360"/>
      </w:pPr>
    </w:lvl>
    <w:lvl w:ilvl="7">
      <w:start w:val="1"/>
      <w:numFmt w:val="lowerLetter"/>
      <w:lvlText w:val="%8."/>
      <w:lvlJc w:val="left"/>
      <w:pPr>
        <w:ind w:left="6720" w:hanging="360"/>
      </w:pPr>
    </w:lvl>
    <w:lvl w:ilvl="8">
      <w:start w:val="1"/>
      <w:numFmt w:val="lowerRoman"/>
      <w:lvlText w:val="%9."/>
      <w:lvlJc w:val="right"/>
      <w:pPr>
        <w:ind w:left="7440" w:hanging="180"/>
      </w:pPr>
    </w:lvl>
  </w:abstractNum>
  <w:abstractNum w:abstractNumId="19" w15:restartNumberingAfterBreak="0">
    <w:nsid w:val="5D346D84"/>
    <w:multiLevelType w:val="multilevel"/>
    <w:tmpl w:val="6248F0C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7D4583"/>
    <w:multiLevelType w:val="hybridMultilevel"/>
    <w:tmpl w:val="078493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0E7373"/>
    <w:multiLevelType w:val="multilevel"/>
    <w:tmpl w:val="A90CD520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</w:rPr>
    </w:lvl>
    <w:lvl w:ilvl="1">
      <w:start w:val="5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040" w:hanging="720"/>
      </w:pPr>
    </w:lvl>
    <w:lvl w:ilvl="3">
      <w:start w:val="1"/>
      <w:numFmt w:val="decimal"/>
      <w:lvlText w:val="%1.%2.%3.%4"/>
      <w:lvlJc w:val="left"/>
      <w:pPr>
        <w:ind w:left="246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660" w:hanging="1080"/>
      </w:pPr>
    </w:lvl>
    <w:lvl w:ilvl="6">
      <w:start w:val="1"/>
      <w:numFmt w:val="decimal"/>
      <w:lvlText w:val="%1.%2.%3.%4.%5.%6.%7"/>
      <w:lvlJc w:val="left"/>
      <w:pPr>
        <w:ind w:left="4440" w:hanging="1440"/>
      </w:pPr>
    </w:lvl>
    <w:lvl w:ilvl="7">
      <w:start w:val="1"/>
      <w:numFmt w:val="decimal"/>
      <w:lvlText w:val="%1.%2.%3.%4.%5.%6.%7.%8"/>
      <w:lvlJc w:val="left"/>
      <w:pPr>
        <w:ind w:left="4860" w:hanging="1440"/>
      </w:pPr>
    </w:lvl>
    <w:lvl w:ilvl="8">
      <w:start w:val="1"/>
      <w:numFmt w:val="decimal"/>
      <w:lvlText w:val="%1.%2.%3.%4.%5.%6.%7.%8.%9"/>
      <w:lvlJc w:val="left"/>
      <w:pPr>
        <w:ind w:left="5640" w:hanging="1800"/>
      </w:pPr>
    </w:lvl>
  </w:abstractNum>
  <w:abstractNum w:abstractNumId="22" w15:restartNumberingAfterBreak="0">
    <w:nsid w:val="6E9B0A5C"/>
    <w:multiLevelType w:val="multilevel"/>
    <w:tmpl w:val="549076A2"/>
    <w:lvl w:ilvl="0">
      <w:numFmt w:val="bullet"/>
      <w:lvlText w:val=""/>
      <w:lvlJc w:val="left"/>
      <w:pPr>
        <w:ind w:left="168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24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40" w:hanging="360"/>
      </w:pPr>
      <w:rPr>
        <w:rFonts w:ascii="Wingdings" w:hAnsi="Wingdings"/>
      </w:rPr>
    </w:lvl>
  </w:abstractNum>
  <w:abstractNum w:abstractNumId="23" w15:restartNumberingAfterBreak="0">
    <w:nsid w:val="73195076"/>
    <w:multiLevelType w:val="multilevel"/>
    <w:tmpl w:val="1C9E1B26"/>
    <w:styleLink w:val="WWNum51"/>
    <w:lvl w:ilvl="0">
      <w:numFmt w:val="bullet"/>
      <w:lvlText w:val=""/>
      <w:lvlJc w:val="left"/>
      <w:pPr>
        <w:ind w:left="168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24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40" w:hanging="360"/>
      </w:pPr>
      <w:rPr>
        <w:rFonts w:ascii="Wingdings" w:hAnsi="Wingdings"/>
      </w:rPr>
    </w:lvl>
  </w:abstractNum>
  <w:abstractNum w:abstractNumId="24" w15:restartNumberingAfterBreak="0">
    <w:nsid w:val="76EC7CD5"/>
    <w:multiLevelType w:val="multilevel"/>
    <w:tmpl w:val="77BA84D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42036563">
    <w:abstractNumId w:val="19"/>
  </w:num>
  <w:num w:numId="2" w16cid:durableId="1154294049">
    <w:abstractNumId w:val="9"/>
  </w:num>
  <w:num w:numId="3" w16cid:durableId="1918317785">
    <w:abstractNumId w:val="21"/>
  </w:num>
  <w:num w:numId="4" w16cid:durableId="363482910">
    <w:abstractNumId w:val="15"/>
  </w:num>
  <w:num w:numId="5" w16cid:durableId="423578154">
    <w:abstractNumId w:val="17"/>
  </w:num>
  <w:num w:numId="6" w16cid:durableId="1697460685">
    <w:abstractNumId w:val="24"/>
  </w:num>
  <w:num w:numId="7" w16cid:durableId="1430154811">
    <w:abstractNumId w:val="4"/>
  </w:num>
  <w:num w:numId="8" w16cid:durableId="230115997">
    <w:abstractNumId w:val="2"/>
  </w:num>
  <w:num w:numId="9" w16cid:durableId="1359047657">
    <w:abstractNumId w:val="14"/>
  </w:num>
  <w:num w:numId="10" w16cid:durableId="587083633">
    <w:abstractNumId w:val="13"/>
  </w:num>
  <w:num w:numId="11" w16cid:durableId="665742606">
    <w:abstractNumId w:val="16"/>
  </w:num>
  <w:num w:numId="12" w16cid:durableId="713698957">
    <w:abstractNumId w:val="8"/>
  </w:num>
  <w:num w:numId="13" w16cid:durableId="1002121677">
    <w:abstractNumId w:val="12"/>
  </w:num>
  <w:num w:numId="14" w16cid:durableId="2098746508">
    <w:abstractNumId w:val="19"/>
    <w:lvlOverride w:ilvl="0">
      <w:startOverride w:val="1"/>
    </w:lvlOverride>
  </w:num>
  <w:num w:numId="15" w16cid:durableId="556087577">
    <w:abstractNumId w:val="9"/>
    <w:lvlOverride w:ilvl="0">
      <w:startOverride w:val="1"/>
    </w:lvlOverride>
  </w:num>
  <w:num w:numId="16" w16cid:durableId="347296518">
    <w:abstractNumId w:val="15"/>
    <w:lvlOverride w:ilvl="0">
      <w:startOverride w:val="1"/>
    </w:lvlOverride>
  </w:num>
  <w:num w:numId="17" w16cid:durableId="1821194214">
    <w:abstractNumId w:val="17"/>
  </w:num>
  <w:num w:numId="18" w16cid:durableId="507258002">
    <w:abstractNumId w:val="3"/>
  </w:num>
  <w:num w:numId="19" w16cid:durableId="1071150937">
    <w:abstractNumId w:val="5"/>
  </w:num>
  <w:num w:numId="20" w16cid:durableId="1720279470">
    <w:abstractNumId w:val="5"/>
    <w:lvlOverride w:ilvl="0">
      <w:startOverride w:val="1"/>
    </w:lvlOverride>
  </w:num>
  <w:num w:numId="21" w16cid:durableId="778182961">
    <w:abstractNumId w:val="8"/>
    <w:lvlOverride w:ilvl="0">
      <w:startOverride w:val="1"/>
    </w:lvlOverride>
  </w:num>
  <w:num w:numId="22" w16cid:durableId="1130246728">
    <w:abstractNumId w:val="12"/>
    <w:lvlOverride w:ilvl="0">
      <w:startOverride w:val="1"/>
    </w:lvlOverride>
  </w:num>
  <w:num w:numId="23" w16cid:durableId="2131892892">
    <w:abstractNumId w:val="21"/>
  </w:num>
  <w:num w:numId="24" w16cid:durableId="1051222670">
    <w:abstractNumId w:val="0"/>
  </w:num>
  <w:num w:numId="25" w16cid:durableId="682781532">
    <w:abstractNumId w:val="11"/>
  </w:num>
  <w:num w:numId="26" w16cid:durableId="1095517993">
    <w:abstractNumId w:val="7"/>
    <w:lvlOverride w:ilvl="0">
      <w:lvl w:ilvl="0">
        <w:start w:val="1"/>
        <w:numFmt w:val="lowerLetter"/>
        <w:lvlText w:val="%1)"/>
        <w:lvlJc w:val="left"/>
        <w:pPr>
          <w:ind w:left="1320" w:hanging="360"/>
        </w:pPr>
        <w:rPr>
          <w:rFonts w:ascii="Calibri" w:eastAsia="Calibri" w:hAnsi="Calibri" w:cs="Times New Roman"/>
          <w:b w:val="0"/>
        </w:rPr>
      </w:lvl>
    </w:lvlOverride>
  </w:num>
  <w:num w:numId="27" w16cid:durableId="1387757564">
    <w:abstractNumId w:val="18"/>
  </w:num>
  <w:num w:numId="28" w16cid:durableId="1023822276">
    <w:abstractNumId w:val="23"/>
    <w:lvlOverride w:ilvl="0">
      <w:lvl w:ilvl="0">
        <w:numFmt w:val="bullet"/>
        <w:lvlText w:val=""/>
        <w:lvlJc w:val="left"/>
        <w:pPr>
          <w:ind w:left="1680" w:hanging="360"/>
        </w:pPr>
        <w:rPr>
          <w:rFonts w:ascii="Symbol" w:eastAsia="Calibri" w:hAnsi="Symbol" w:cs="Times New Roman"/>
          <w:color w:val="auto"/>
        </w:rPr>
      </w:lvl>
    </w:lvlOverride>
  </w:num>
  <w:num w:numId="29" w16cid:durableId="1715227921">
    <w:abstractNumId w:val="11"/>
    <w:lvlOverride w:ilvl="0">
      <w:startOverride w:val="1"/>
    </w:lvlOverride>
  </w:num>
  <w:num w:numId="30" w16cid:durableId="1000229255">
    <w:abstractNumId w:val="7"/>
    <w:lvlOverride w:ilvl="0">
      <w:startOverride w:val="1"/>
    </w:lvlOverride>
  </w:num>
  <w:num w:numId="31" w16cid:durableId="1683511132">
    <w:abstractNumId w:val="18"/>
    <w:lvlOverride w:ilvl="0">
      <w:startOverride w:val="1"/>
    </w:lvlOverride>
  </w:num>
  <w:num w:numId="32" w16cid:durableId="356083960">
    <w:abstractNumId w:val="23"/>
  </w:num>
  <w:num w:numId="33" w16cid:durableId="906569917">
    <w:abstractNumId w:val="22"/>
  </w:num>
  <w:num w:numId="34" w16cid:durableId="1605574553">
    <w:abstractNumId w:val="7"/>
  </w:num>
  <w:num w:numId="35" w16cid:durableId="125858360">
    <w:abstractNumId w:val="10"/>
  </w:num>
  <w:num w:numId="36" w16cid:durableId="743987527">
    <w:abstractNumId w:val="6"/>
  </w:num>
  <w:num w:numId="37" w16cid:durableId="1313873696">
    <w:abstractNumId w:val="1"/>
  </w:num>
  <w:num w:numId="38" w16cid:durableId="52471189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BC9"/>
    <w:rsid w:val="00015BE6"/>
    <w:rsid w:val="00023BFE"/>
    <w:rsid w:val="000A2CB0"/>
    <w:rsid w:val="000A3CDE"/>
    <w:rsid w:val="00155F84"/>
    <w:rsid w:val="001B0274"/>
    <w:rsid w:val="001F7615"/>
    <w:rsid w:val="00201476"/>
    <w:rsid w:val="00251401"/>
    <w:rsid w:val="00286B8B"/>
    <w:rsid w:val="002B2DD1"/>
    <w:rsid w:val="00316C12"/>
    <w:rsid w:val="003454AA"/>
    <w:rsid w:val="003908FA"/>
    <w:rsid w:val="003E1794"/>
    <w:rsid w:val="0045402A"/>
    <w:rsid w:val="004E0E32"/>
    <w:rsid w:val="004E6436"/>
    <w:rsid w:val="00571146"/>
    <w:rsid w:val="005E7D23"/>
    <w:rsid w:val="00601407"/>
    <w:rsid w:val="00602BE0"/>
    <w:rsid w:val="0066065A"/>
    <w:rsid w:val="00662EFE"/>
    <w:rsid w:val="00691894"/>
    <w:rsid w:val="00705698"/>
    <w:rsid w:val="007865EE"/>
    <w:rsid w:val="007A34B2"/>
    <w:rsid w:val="007F21A6"/>
    <w:rsid w:val="008146F9"/>
    <w:rsid w:val="008462E5"/>
    <w:rsid w:val="008D62EB"/>
    <w:rsid w:val="00956754"/>
    <w:rsid w:val="00A9583D"/>
    <w:rsid w:val="00B34A20"/>
    <w:rsid w:val="00B45F61"/>
    <w:rsid w:val="00B53B76"/>
    <w:rsid w:val="00B7403F"/>
    <w:rsid w:val="00B87A6C"/>
    <w:rsid w:val="00BC3826"/>
    <w:rsid w:val="00BD7FFD"/>
    <w:rsid w:val="00C1360E"/>
    <w:rsid w:val="00C943A8"/>
    <w:rsid w:val="00CD6171"/>
    <w:rsid w:val="00D016AC"/>
    <w:rsid w:val="00D0620D"/>
    <w:rsid w:val="00D702AB"/>
    <w:rsid w:val="00D94735"/>
    <w:rsid w:val="00E27653"/>
    <w:rsid w:val="00E44F2A"/>
    <w:rsid w:val="00E979EB"/>
    <w:rsid w:val="00EB12AE"/>
    <w:rsid w:val="00EB4BC9"/>
    <w:rsid w:val="00FB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6B65"/>
  <w15:docId w15:val="{203BB78C-1715-4AC0-AB7D-1C309606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rFonts w:ascii="Calibri" w:eastAsia="Calibri" w:hAnsi="Calibri" w:cs="Times New Roman"/>
    </w:rPr>
  </w:style>
  <w:style w:type="character" w:customStyle="1" w:styleId="ListLabel2">
    <w:name w:val="ListLabel 2"/>
    <w:rPr>
      <w:rFonts w:eastAsia="Times New Roman"/>
    </w:rPr>
  </w:style>
  <w:style w:type="character" w:customStyle="1" w:styleId="ListLabel3">
    <w:name w:val="ListLabel 3"/>
    <w:rPr>
      <w:rFonts w:eastAsia="Calibri" w:cs="Times New Roman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Calibri" w:cs="Times New Roman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rsid w:val="00CD6171"/>
    <w:pPr>
      <w:numPr>
        <w:numId w:val="25"/>
      </w:numPr>
    </w:pPr>
  </w:style>
  <w:style w:type="numbering" w:customStyle="1" w:styleId="WWNum21">
    <w:name w:val="WWNum21"/>
    <w:basedOn w:val="Bezlisty"/>
    <w:rsid w:val="00CD6171"/>
    <w:pPr>
      <w:numPr>
        <w:numId w:val="34"/>
      </w:numPr>
    </w:pPr>
  </w:style>
  <w:style w:type="numbering" w:customStyle="1" w:styleId="WWNum41">
    <w:name w:val="WWNum41"/>
    <w:basedOn w:val="Bezlisty"/>
    <w:rsid w:val="00CD6171"/>
    <w:pPr>
      <w:numPr>
        <w:numId w:val="27"/>
      </w:numPr>
    </w:pPr>
  </w:style>
  <w:style w:type="numbering" w:customStyle="1" w:styleId="WWNum51">
    <w:name w:val="WWNum51"/>
    <w:basedOn w:val="Bezlisty"/>
    <w:rsid w:val="00CD6171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7A34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4B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34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4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cp:lastModifiedBy>Iwona Ligęcka | SKP</cp:lastModifiedBy>
  <cp:revision>4</cp:revision>
  <cp:lastPrinted>2023-05-12T10:52:00Z</cp:lastPrinted>
  <dcterms:created xsi:type="dcterms:W3CDTF">2026-01-16T11:21:00Z</dcterms:created>
  <dcterms:modified xsi:type="dcterms:W3CDTF">2026-01-16T22:11:00Z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